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4C7531" w14:textId="77777777" w:rsidR="0076673D" w:rsidRPr="00E21D32" w:rsidRDefault="0076673D" w:rsidP="0076673D">
      <w:pPr>
        <w:jc w:val="both"/>
        <w:rPr>
          <w:rFonts w:ascii="Arial" w:hAnsi="Arial" w:cs="Arial"/>
          <w:b/>
          <w:sz w:val="16"/>
          <w:szCs w:val="16"/>
          <w:lang w:val="es-MX"/>
        </w:rPr>
      </w:pPr>
      <w:bookmarkStart w:id="0" w:name="_GoBack"/>
      <w:bookmarkEnd w:id="0"/>
      <w:r w:rsidRPr="00E21D32">
        <w:rPr>
          <w:rFonts w:ascii="Arial" w:hAnsi="Arial" w:cs="Arial"/>
          <w:b/>
          <w:sz w:val="16"/>
          <w:szCs w:val="16"/>
          <w:lang w:val="es-MX"/>
        </w:rPr>
        <w:t>EL PRESENTE MODELO ES A TITULO ILUSTRATIVO PARA LA ELABORACION DE DOCUMENTOS SUJETOS A REGISTRO. LA CAMARA DE COMERCIO DE CALI SE EXIME  DE CUALQUIER RESPONSABILIDAD POR EL USO DEL MISMO.</w:t>
      </w:r>
    </w:p>
    <w:p w14:paraId="2838C539" w14:textId="77777777" w:rsidR="0076673D" w:rsidRDefault="0076673D" w:rsidP="008E5FC4">
      <w:pPr>
        <w:jc w:val="center"/>
        <w:rPr>
          <w:rFonts w:ascii="Arial" w:hAnsi="Arial" w:cs="Arial"/>
          <w:b/>
          <w:sz w:val="24"/>
          <w:szCs w:val="24"/>
          <w:lang w:val="es-MX"/>
        </w:rPr>
      </w:pPr>
    </w:p>
    <w:p w14:paraId="24F2EF41" w14:textId="77777777" w:rsidR="007762C3" w:rsidRDefault="007762C3" w:rsidP="008E5FC4">
      <w:pPr>
        <w:jc w:val="center"/>
        <w:rPr>
          <w:rFonts w:ascii="Arial" w:hAnsi="Arial" w:cs="Arial"/>
          <w:b/>
          <w:sz w:val="24"/>
          <w:szCs w:val="24"/>
          <w:lang w:val="es-MX"/>
        </w:rPr>
      </w:pPr>
      <w:r>
        <w:rPr>
          <w:rFonts w:ascii="Arial" w:hAnsi="Arial" w:cs="Arial"/>
          <w:b/>
          <w:sz w:val="24"/>
          <w:szCs w:val="24"/>
          <w:lang w:val="es-MX"/>
        </w:rPr>
        <w:t xml:space="preserve">MODELO </w:t>
      </w:r>
      <w:r w:rsidR="008E5FC4" w:rsidRPr="007811EB">
        <w:rPr>
          <w:rFonts w:ascii="Arial" w:hAnsi="Arial" w:cs="Arial"/>
          <w:b/>
          <w:sz w:val="24"/>
          <w:szCs w:val="24"/>
          <w:lang w:val="es-MX"/>
        </w:rPr>
        <w:t xml:space="preserve">CONSTITUCION DE SOCIEDAD </w:t>
      </w:r>
    </w:p>
    <w:p w14:paraId="16D15866" w14:textId="77777777" w:rsidR="001C7BF4" w:rsidRPr="007811EB" w:rsidRDefault="008E5FC4" w:rsidP="008E5FC4">
      <w:pPr>
        <w:jc w:val="center"/>
        <w:rPr>
          <w:rFonts w:ascii="Arial" w:hAnsi="Arial" w:cs="Arial"/>
          <w:b/>
          <w:sz w:val="24"/>
          <w:szCs w:val="24"/>
          <w:lang w:val="es-MX"/>
        </w:rPr>
      </w:pPr>
      <w:r w:rsidRPr="007811EB">
        <w:rPr>
          <w:rFonts w:ascii="Arial" w:hAnsi="Arial" w:cs="Arial"/>
          <w:b/>
          <w:sz w:val="24"/>
          <w:szCs w:val="24"/>
          <w:lang w:val="es-MX"/>
        </w:rPr>
        <w:t>LIMITADA POR DOCUMENTO PRIVADO</w:t>
      </w:r>
    </w:p>
    <w:p w14:paraId="7838F4FA" w14:textId="77777777" w:rsidR="008E5FC4" w:rsidRPr="007811EB" w:rsidRDefault="008E5FC4" w:rsidP="008E5FC4">
      <w:pPr>
        <w:jc w:val="center"/>
        <w:rPr>
          <w:rFonts w:ascii="Arial" w:hAnsi="Arial" w:cs="Arial"/>
          <w:b/>
          <w:sz w:val="24"/>
          <w:szCs w:val="24"/>
          <w:lang w:val="es-MX"/>
        </w:rPr>
      </w:pPr>
    </w:p>
    <w:p w14:paraId="3C1B164D" w14:textId="77777777" w:rsidR="008E5FC4" w:rsidRPr="007811EB" w:rsidRDefault="008E5FC4" w:rsidP="008E5FC4">
      <w:pPr>
        <w:jc w:val="center"/>
        <w:rPr>
          <w:rFonts w:ascii="Arial" w:hAnsi="Arial" w:cs="Arial"/>
          <w:b/>
          <w:sz w:val="24"/>
          <w:szCs w:val="24"/>
          <w:u w:val="single"/>
          <w:lang w:val="es-MX"/>
        </w:rPr>
      </w:pPr>
    </w:p>
    <w:p w14:paraId="76336EFF" w14:textId="77777777" w:rsidR="008E5FC4" w:rsidRPr="007811EB" w:rsidRDefault="008E5FC4" w:rsidP="008E5FC4">
      <w:pPr>
        <w:jc w:val="both"/>
        <w:rPr>
          <w:rFonts w:ascii="Arial" w:hAnsi="Arial" w:cs="Arial"/>
          <w:sz w:val="24"/>
          <w:szCs w:val="24"/>
          <w:lang w:val="es-MX"/>
        </w:rPr>
      </w:pPr>
      <w:r w:rsidRPr="007811EB">
        <w:rPr>
          <w:rFonts w:ascii="Arial" w:hAnsi="Arial" w:cs="Arial"/>
          <w:b/>
          <w:sz w:val="24"/>
          <w:szCs w:val="24"/>
          <w:lang w:val="es-MX"/>
        </w:rPr>
        <w:t>___________________</w:t>
      </w:r>
      <w:r w:rsidR="00984D42">
        <w:rPr>
          <w:rFonts w:ascii="Arial" w:hAnsi="Arial" w:cs="Arial"/>
          <w:b/>
          <w:sz w:val="24"/>
          <w:szCs w:val="24"/>
          <w:lang w:val="es-MX"/>
        </w:rPr>
        <w:t xml:space="preserve"> </w:t>
      </w:r>
      <w:r w:rsidR="00984D42" w:rsidRPr="00984D42">
        <w:rPr>
          <w:rFonts w:ascii="Arial" w:hAnsi="Arial" w:cs="Arial"/>
          <w:b/>
          <w:i/>
          <w:sz w:val="24"/>
          <w:szCs w:val="24"/>
          <w:lang w:val="es-MX"/>
        </w:rPr>
        <w:t>(nombre)</w:t>
      </w:r>
      <w:r w:rsidRPr="00984D42">
        <w:rPr>
          <w:rFonts w:ascii="Arial" w:hAnsi="Arial" w:cs="Arial"/>
          <w:b/>
          <w:i/>
          <w:sz w:val="24"/>
          <w:szCs w:val="24"/>
          <w:lang w:val="es-MX"/>
        </w:rPr>
        <w:t>,</w:t>
      </w:r>
      <w:r w:rsidRPr="007811EB">
        <w:rPr>
          <w:rFonts w:ascii="Arial" w:hAnsi="Arial" w:cs="Arial"/>
          <w:sz w:val="24"/>
          <w:szCs w:val="24"/>
          <w:lang w:val="es-MX"/>
        </w:rPr>
        <w:t xml:space="preserve"> identificado</w:t>
      </w:r>
      <w:r w:rsidR="007762C3">
        <w:rPr>
          <w:rFonts w:ascii="Arial" w:hAnsi="Arial" w:cs="Arial"/>
          <w:sz w:val="24"/>
          <w:szCs w:val="24"/>
          <w:lang w:val="es-MX"/>
        </w:rPr>
        <w:t>(a)</w:t>
      </w:r>
      <w:r w:rsidRPr="007811EB">
        <w:rPr>
          <w:rFonts w:ascii="Arial" w:hAnsi="Arial" w:cs="Arial"/>
          <w:sz w:val="24"/>
          <w:szCs w:val="24"/>
          <w:lang w:val="es-MX"/>
        </w:rPr>
        <w:t xml:space="preserve"> con la cédula de ciudadanía No. ___________________, y </w:t>
      </w:r>
      <w:r w:rsidRPr="007811EB">
        <w:rPr>
          <w:rFonts w:ascii="Arial" w:hAnsi="Arial" w:cs="Arial"/>
          <w:b/>
          <w:sz w:val="24"/>
          <w:szCs w:val="24"/>
          <w:lang w:val="es-MX"/>
        </w:rPr>
        <w:t>_______________</w:t>
      </w:r>
      <w:r w:rsidR="00984D42">
        <w:rPr>
          <w:rFonts w:ascii="Arial" w:hAnsi="Arial" w:cs="Arial"/>
          <w:b/>
          <w:sz w:val="24"/>
          <w:szCs w:val="24"/>
          <w:lang w:val="es-MX"/>
        </w:rPr>
        <w:t xml:space="preserve"> </w:t>
      </w:r>
      <w:r w:rsidR="00984D42" w:rsidRPr="00984D42">
        <w:rPr>
          <w:rFonts w:ascii="Arial" w:hAnsi="Arial" w:cs="Arial"/>
          <w:b/>
          <w:i/>
          <w:sz w:val="24"/>
          <w:szCs w:val="24"/>
          <w:lang w:val="es-MX"/>
        </w:rPr>
        <w:t>(nombre)</w:t>
      </w:r>
      <w:r w:rsidRPr="007811EB">
        <w:rPr>
          <w:rFonts w:ascii="Arial" w:hAnsi="Arial" w:cs="Arial"/>
          <w:sz w:val="24"/>
          <w:szCs w:val="24"/>
          <w:lang w:val="es-MX"/>
        </w:rPr>
        <w:t>, identificado</w:t>
      </w:r>
      <w:r w:rsidR="007762C3">
        <w:rPr>
          <w:rFonts w:ascii="Arial" w:hAnsi="Arial" w:cs="Arial"/>
          <w:sz w:val="24"/>
          <w:szCs w:val="24"/>
          <w:lang w:val="es-MX"/>
        </w:rPr>
        <w:t>(a)</w:t>
      </w:r>
      <w:r w:rsidRPr="007811EB">
        <w:rPr>
          <w:rFonts w:ascii="Arial" w:hAnsi="Arial" w:cs="Arial"/>
          <w:sz w:val="24"/>
          <w:szCs w:val="24"/>
          <w:lang w:val="es-MX"/>
        </w:rPr>
        <w:t xml:space="preserve"> con la cédula de ciudadanía No. _________________, todos</w:t>
      </w:r>
      <w:r w:rsidR="007762C3">
        <w:rPr>
          <w:rFonts w:ascii="Arial" w:hAnsi="Arial" w:cs="Arial"/>
          <w:sz w:val="24"/>
          <w:szCs w:val="24"/>
          <w:lang w:val="es-MX"/>
        </w:rPr>
        <w:t>(as)</w:t>
      </w:r>
      <w:r w:rsidRPr="007811EB">
        <w:rPr>
          <w:rFonts w:ascii="Arial" w:hAnsi="Arial" w:cs="Arial"/>
          <w:sz w:val="24"/>
          <w:szCs w:val="24"/>
          <w:lang w:val="es-MX"/>
        </w:rPr>
        <w:t xml:space="preserve"> mayores de edad y domiciliados</w:t>
      </w:r>
      <w:r w:rsidR="00984D42">
        <w:rPr>
          <w:rFonts w:ascii="Arial" w:hAnsi="Arial" w:cs="Arial"/>
          <w:sz w:val="24"/>
          <w:szCs w:val="24"/>
          <w:lang w:val="es-MX"/>
        </w:rPr>
        <w:t xml:space="preserve"> en</w:t>
      </w:r>
      <w:r w:rsidRPr="007811EB">
        <w:rPr>
          <w:rFonts w:ascii="Arial" w:hAnsi="Arial" w:cs="Arial"/>
          <w:sz w:val="24"/>
          <w:szCs w:val="24"/>
          <w:lang w:val="es-MX"/>
        </w:rPr>
        <w:t xml:space="preserve"> </w:t>
      </w:r>
      <w:r w:rsidR="00984D42">
        <w:rPr>
          <w:rFonts w:ascii="Arial" w:hAnsi="Arial" w:cs="Arial"/>
          <w:sz w:val="24"/>
          <w:szCs w:val="24"/>
          <w:lang w:val="es-MX"/>
        </w:rPr>
        <w:t>_______________</w:t>
      </w:r>
      <w:r w:rsidRPr="007811EB">
        <w:rPr>
          <w:rFonts w:ascii="Arial" w:hAnsi="Arial" w:cs="Arial"/>
          <w:sz w:val="24"/>
          <w:szCs w:val="24"/>
          <w:lang w:val="es-MX"/>
        </w:rPr>
        <w:t xml:space="preserve"> </w:t>
      </w:r>
      <w:r w:rsidR="00984D42">
        <w:rPr>
          <w:rFonts w:ascii="Arial" w:hAnsi="Arial" w:cs="Arial"/>
          <w:b/>
          <w:i/>
          <w:sz w:val="24"/>
          <w:szCs w:val="24"/>
          <w:lang w:val="es-MX"/>
        </w:rPr>
        <w:t>(municipio</w:t>
      </w:r>
      <w:r w:rsidRPr="00984D42">
        <w:rPr>
          <w:rFonts w:ascii="Arial" w:hAnsi="Arial" w:cs="Arial"/>
          <w:b/>
          <w:i/>
          <w:sz w:val="24"/>
          <w:szCs w:val="24"/>
          <w:lang w:val="es-MX"/>
        </w:rPr>
        <w:t>)</w:t>
      </w:r>
      <w:r w:rsidRPr="007811EB">
        <w:rPr>
          <w:rFonts w:ascii="Arial" w:hAnsi="Arial" w:cs="Arial"/>
          <w:sz w:val="24"/>
          <w:szCs w:val="24"/>
          <w:lang w:val="es-MX"/>
        </w:rPr>
        <w:t>, residentes en la _____________</w:t>
      </w:r>
      <w:r w:rsidR="00984D42">
        <w:rPr>
          <w:rFonts w:ascii="Arial" w:hAnsi="Arial" w:cs="Arial"/>
          <w:sz w:val="24"/>
          <w:szCs w:val="24"/>
          <w:lang w:val="es-MX"/>
        </w:rPr>
        <w:t xml:space="preserve"> </w:t>
      </w:r>
      <w:r w:rsidR="00984D42">
        <w:rPr>
          <w:rFonts w:ascii="Arial" w:hAnsi="Arial" w:cs="Arial"/>
          <w:b/>
          <w:i/>
          <w:sz w:val="24"/>
          <w:szCs w:val="24"/>
          <w:lang w:val="es-MX"/>
        </w:rPr>
        <w:t>(d</w:t>
      </w:r>
      <w:r w:rsidRPr="00984D42">
        <w:rPr>
          <w:rFonts w:ascii="Arial" w:hAnsi="Arial" w:cs="Arial"/>
          <w:b/>
          <w:i/>
          <w:sz w:val="24"/>
          <w:szCs w:val="24"/>
          <w:lang w:val="es-MX"/>
        </w:rPr>
        <w:t>irección),</w:t>
      </w:r>
      <w:r w:rsidRPr="007811EB">
        <w:rPr>
          <w:rFonts w:ascii="Arial" w:hAnsi="Arial" w:cs="Arial"/>
          <w:sz w:val="24"/>
          <w:szCs w:val="24"/>
          <w:lang w:val="es-MX"/>
        </w:rPr>
        <w:t xml:space="preserve">  respectivamente, de nacionalidad colombiana, obrando en nuestro propio nombre y representación, por medio del presente documento privado constituimos  una Sociedad Comercial de Responsabilidad Limitada, conforme al art. 22 de la  Ley 1014 del 26 de Enero de 2006 y el decreto 4463 del 15 de diciembre de 2.006, por tener menos de 10 trabajadores y activos, excluida la vivienda, inferiores a 500 SMLMV </w:t>
      </w:r>
      <w:r w:rsidRPr="007811EB">
        <w:rPr>
          <w:rFonts w:ascii="Arial" w:hAnsi="Arial" w:cs="Arial"/>
          <w:b/>
          <w:i/>
          <w:sz w:val="24"/>
          <w:szCs w:val="24"/>
          <w:lang w:val="es-MX"/>
        </w:rPr>
        <w:t xml:space="preserve">(nota: </w:t>
      </w:r>
      <w:r w:rsidR="00984D42">
        <w:rPr>
          <w:rFonts w:ascii="Arial" w:hAnsi="Arial" w:cs="Arial"/>
          <w:b/>
          <w:i/>
          <w:sz w:val="24"/>
          <w:szCs w:val="24"/>
          <w:lang w:val="es-MX"/>
        </w:rPr>
        <w:t xml:space="preserve">señalar cuál de los </w:t>
      </w:r>
      <w:r w:rsidRPr="007811EB">
        <w:rPr>
          <w:rFonts w:ascii="Arial" w:hAnsi="Arial" w:cs="Arial"/>
          <w:b/>
          <w:i/>
          <w:sz w:val="24"/>
          <w:szCs w:val="24"/>
          <w:lang w:val="es-MX"/>
        </w:rPr>
        <w:t>requisito</w:t>
      </w:r>
      <w:r w:rsidR="00984D42">
        <w:rPr>
          <w:rFonts w:ascii="Arial" w:hAnsi="Arial" w:cs="Arial"/>
          <w:b/>
          <w:i/>
          <w:sz w:val="24"/>
          <w:szCs w:val="24"/>
          <w:lang w:val="es-MX"/>
        </w:rPr>
        <w:t>s</w:t>
      </w:r>
      <w:r w:rsidRPr="007811EB">
        <w:rPr>
          <w:rFonts w:ascii="Arial" w:hAnsi="Arial" w:cs="Arial"/>
          <w:b/>
          <w:i/>
          <w:sz w:val="24"/>
          <w:szCs w:val="24"/>
          <w:lang w:val="es-MX"/>
        </w:rPr>
        <w:t xml:space="preserve"> cumple</w:t>
      </w:r>
      <w:r w:rsidR="00984D42">
        <w:rPr>
          <w:rFonts w:ascii="Arial" w:hAnsi="Arial" w:cs="Arial"/>
          <w:b/>
          <w:i/>
          <w:sz w:val="24"/>
          <w:szCs w:val="24"/>
          <w:lang w:val="es-MX"/>
        </w:rPr>
        <w:t>. De ser los dos, indicarlos de manera expresa</w:t>
      </w:r>
      <w:r w:rsidRPr="007811EB">
        <w:rPr>
          <w:rFonts w:ascii="Arial" w:hAnsi="Arial" w:cs="Arial"/>
          <w:b/>
          <w:i/>
          <w:sz w:val="24"/>
          <w:szCs w:val="24"/>
          <w:lang w:val="es-MX"/>
        </w:rPr>
        <w:t>)</w:t>
      </w:r>
      <w:r w:rsidRPr="007811EB">
        <w:rPr>
          <w:rFonts w:ascii="Arial" w:hAnsi="Arial" w:cs="Arial"/>
          <w:b/>
          <w:sz w:val="24"/>
          <w:szCs w:val="24"/>
          <w:lang w:val="es-MX"/>
        </w:rPr>
        <w:t>,</w:t>
      </w:r>
      <w:r w:rsidRPr="007811EB">
        <w:rPr>
          <w:rFonts w:ascii="Arial" w:hAnsi="Arial" w:cs="Arial"/>
          <w:sz w:val="24"/>
          <w:szCs w:val="24"/>
          <w:lang w:val="es-MX"/>
        </w:rPr>
        <w:t xml:space="preserve"> la cual se regirá por los siguientes estatutos: </w:t>
      </w:r>
      <w:r w:rsidRPr="007811EB">
        <w:rPr>
          <w:rFonts w:ascii="Arial" w:hAnsi="Arial" w:cs="Arial"/>
          <w:b/>
          <w:sz w:val="24"/>
          <w:szCs w:val="24"/>
          <w:lang w:val="es-MX"/>
        </w:rPr>
        <w:t>PRIMERO.-</w:t>
      </w:r>
      <w:r w:rsidRPr="007811EB">
        <w:rPr>
          <w:rFonts w:ascii="Arial" w:hAnsi="Arial" w:cs="Arial"/>
          <w:sz w:val="24"/>
          <w:szCs w:val="24"/>
          <w:lang w:val="es-MX"/>
        </w:rPr>
        <w:t xml:space="preserve"> La sociedad se denominará </w:t>
      </w:r>
      <w:r w:rsidRPr="007811EB">
        <w:rPr>
          <w:rFonts w:ascii="Arial" w:hAnsi="Arial" w:cs="Arial"/>
          <w:b/>
          <w:sz w:val="24"/>
          <w:szCs w:val="24"/>
          <w:lang w:val="es-MX"/>
        </w:rPr>
        <w:t xml:space="preserve">___________ </w:t>
      </w:r>
      <w:r w:rsidRPr="007811EB">
        <w:rPr>
          <w:rFonts w:ascii="Arial" w:hAnsi="Arial" w:cs="Arial"/>
          <w:sz w:val="24"/>
          <w:szCs w:val="24"/>
          <w:lang w:val="es-MX"/>
        </w:rPr>
        <w:t>y podrá utilizar la sigla</w:t>
      </w:r>
      <w:r w:rsidRPr="007811EB">
        <w:rPr>
          <w:rFonts w:ascii="Arial" w:hAnsi="Arial" w:cs="Arial"/>
          <w:b/>
          <w:sz w:val="24"/>
          <w:szCs w:val="24"/>
          <w:lang w:val="es-MX"/>
        </w:rPr>
        <w:t xml:space="preserve"> ________</w:t>
      </w:r>
      <w:r w:rsidR="00984D42">
        <w:rPr>
          <w:rFonts w:ascii="Arial" w:hAnsi="Arial" w:cs="Arial"/>
          <w:b/>
          <w:sz w:val="24"/>
          <w:szCs w:val="24"/>
          <w:lang w:val="es-MX"/>
        </w:rPr>
        <w:t xml:space="preserve"> </w:t>
      </w:r>
      <w:r w:rsidR="00984D42" w:rsidRPr="00984D42">
        <w:rPr>
          <w:rFonts w:ascii="Arial" w:hAnsi="Arial" w:cs="Arial"/>
          <w:b/>
          <w:i/>
          <w:sz w:val="24"/>
          <w:szCs w:val="24"/>
          <w:lang w:val="es-MX"/>
        </w:rPr>
        <w:t>(la sigla es opcional)</w:t>
      </w:r>
      <w:r w:rsidRPr="007811EB">
        <w:rPr>
          <w:rFonts w:ascii="Arial" w:hAnsi="Arial" w:cs="Arial"/>
          <w:b/>
          <w:sz w:val="24"/>
          <w:szCs w:val="24"/>
          <w:lang w:val="es-MX"/>
        </w:rPr>
        <w:t>,</w:t>
      </w:r>
      <w:r w:rsidRPr="007811EB">
        <w:rPr>
          <w:rFonts w:ascii="Arial" w:hAnsi="Arial" w:cs="Arial"/>
          <w:sz w:val="24"/>
          <w:szCs w:val="24"/>
          <w:lang w:val="es-MX"/>
        </w:rPr>
        <w:t xml:space="preserve"> tendrá su domicilio en la ciudad de Cali, Departamento del Valle del Cauca, República de Colombia. </w:t>
      </w:r>
      <w:r w:rsidRPr="007811EB">
        <w:rPr>
          <w:rFonts w:ascii="Arial" w:hAnsi="Arial" w:cs="Arial"/>
          <w:b/>
          <w:sz w:val="24"/>
          <w:szCs w:val="24"/>
          <w:lang w:val="es-MX"/>
        </w:rPr>
        <w:t>SEGUNDO</w:t>
      </w:r>
      <w:r w:rsidRPr="007811EB">
        <w:rPr>
          <w:rFonts w:ascii="Arial" w:hAnsi="Arial" w:cs="Arial"/>
          <w:sz w:val="24"/>
          <w:szCs w:val="24"/>
          <w:lang w:val="es-MX"/>
        </w:rPr>
        <w:t xml:space="preserve">.- La sociedad podrá realizar cualquier acto lícito de comercio </w:t>
      </w:r>
      <w:r w:rsidRPr="005F6482">
        <w:rPr>
          <w:rFonts w:ascii="Arial" w:hAnsi="Arial" w:cs="Arial"/>
          <w:b/>
          <w:i/>
          <w:sz w:val="24"/>
          <w:szCs w:val="24"/>
          <w:lang w:val="es-MX"/>
        </w:rPr>
        <w:t>(o hacer una enunciación clara y completa de las actividades principales)</w:t>
      </w:r>
      <w:r w:rsidRPr="00984D42">
        <w:rPr>
          <w:rFonts w:ascii="Arial" w:hAnsi="Arial" w:cs="Arial"/>
          <w:b/>
          <w:sz w:val="24"/>
          <w:szCs w:val="24"/>
          <w:lang w:val="es-MX"/>
        </w:rPr>
        <w:t>.</w:t>
      </w:r>
      <w:r w:rsidRPr="007811EB">
        <w:rPr>
          <w:rFonts w:ascii="Arial" w:hAnsi="Arial" w:cs="Arial"/>
          <w:sz w:val="24"/>
          <w:szCs w:val="24"/>
          <w:lang w:val="es-MX"/>
        </w:rPr>
        <w:t xml:space="preserve"> </w:t>
      </w:r>
      <w:r w:rsidRPr="007811EB">
        <w:rPr>
          <w:rFonts w:ascii="Arial" w:hAnsi="Arial" w:cs="Arial"/>
          <w:b/>
          <w:sz w:val="24"/>
          <w:szCs w:val="24"/>
          <w:lang w:val="es-MX"/>
        </w:rPr>
        <w:t>TERCERO.-</w:t>
      </w:r>
      <w:r w:rsidRPr="007811EB">
        <w:rPr>
          <w:rFonts w:ascii="Arial" w:hAnsi="Arial" w:cs="Arial"/>
          <w:sz w:val="24"/>
          <w:szCs w:val="24"/>
          <w:lang w:val="es-MX"/>
        </w:rPr>
        <w:t xml:space="preserve"> La sociedad tendrá término de duración </w:t>
      </w:r>
      <w:r w:rsidR="00934A13" w:rsidRPr="007811EB">
        <w:rPr>
          <w:rFonts w:ascii="Arial" w:hAnsi="Arial" w:cs="Arial"/>
          <w:sz w:val="24"/>
          <w:szCs w:val="24"/>
          <w:lang w:val="es-MX"/>
        </w:rPr>
        <w:t>_______________</w:t>
      </w:r>
      <w:r w:rsidR="00984D42">
        <w:rPr>
          <w:rFonts w:ascii="Arial" w:hAnsi="Arial" w:cs="Arial"/>
          <w:sz w:val="24"/>
          <w:szCs w:val="24"/>
          <w:lang w:val="es-MX"/>
        </w:rPr>
        <w:t xml:space="preserve"> </w:t>
      </w:r>
      <w:r w:rsidRPr="007811EB">
        <w:rPr>
          <w:rFonts w:ascii="Arial" w:hAnsi="Arial" w:cs="Arial"/>
          <w:b/>
          <w:i/>
          <w:sz w:val="24"/>
          <w:szCs w:val="24"/>
          <w:lang w:val="es-MX"/>
        </w:rPr>
        <w:t>(nota: se puede incluir un término indefinido)</w:t>
      </w:r>
      <w:r w:rsidRPr="007811EB">
        <w:rPr>
          <w:rFonts w:ascii="Arial" w:hAnsi="Arial" w:cs="Arial"/>
          <w:b/>
          <w:sz w:val="24"/>
          <w:szCs w:val="24"/>
          <w:lang w:val="es-MX"/>
        </w:rPr>
        <w:t>. CUARTO</w:t>
      </w:r>
      <w:r w:rsidRPr="007811EB">
        <w:rPr>
          <w:rFonts w:ascii="Arial" w:hAnsi="Arial" w:cs="Arial"/>
          <w:sz w:val="24"/>
          <w:szCs w:val="24"/>
          <w:lang w:val="es-MX"/>
        </w:rPr>
        <w:t>.- El capital de la sociedad es la cantidad de $</w:t>
      </w:r>
      <w:r w:rsidRPr="007811EB">
        <w:rPr>
          <w:rFonts w:ascii="Arial" w:hAnsi="Arial" w:cs="Arial"/>
          <w:b/>
          <w:sz w:val="24"/>
          <w:szCs w:val="24"/>
          <w:lang w:val="es-MX"/>
        </w:rPr>
        <w:t>______________</w:t>
      </w:r>
      <w:r w:rsidRPr="007811EB">
        <w:rPr>
          <w:rFonts w:ascii="Arial" w:hAnsi="Arial" w:cs="Arial"/>
          <w:sz w:val="24"/>
          <w:szCs w:val="24"/>
          <w:lang w:val="es-MX"/>
        </w:rPr>
        <w:t xml:space="preserve">, dividido en </w:t>
      </w:r>
      <w:r w:rsidRPr="007811EB">
        <w:rPr>
          <w:rFonts w:ascii="Arial" w:hAnsi="Arial" w:cs="Arial"/>
          <w:b/>
          <w:sz w:val="24"/>
          <w:szCs w:val="24"/>
          <w:lang w:val="es-MX"/>
        </w:rPr>
        <w:t>________</w:t>
      </w:r>
      <w:r w:rsidR="00984D42">
        <w:rPr>
          <w:rFonts w:ascii="Arial" w:hAnsi="Arial" w:cs="Arial"/>
          <w:b/>
          <w:sz w:val="24"/>
          <w:szCs w:val="24"/>
          <w:lang w:val="es-MX"/>
        </w:rPr>
        <w:t xml:space="preserve"> </w:t>
      </w:r>
      <w:r w:rsidR="00984D42" w:rsidRPr="00984D42">
        <w:rPr>
          <w:rFonts w:ascii="Arial" w:hAnsi="Arial" w:cs="Arial"/>
          <w:b/>
          <w:i/>
          <w:sz w:val="24"/>
          <w:szCs w:val="24"/>
          <w:lang w:val="es-MX"/>
        </w:rPr>
        <w:t>(número de cuotas)</w:t>
      </w:r>
      <w:r w:rsidRPr="007811EB">
        <w:rPr>
          <w:rFonts w:ascii="Arial" w:hAnsi="Arial" w:cs="Arial"/>
          <w:b/>
          <w:sz w:val="24"/>
          <w:szCs w:val="24"/>
          <w:lang w:val="es-MX"/>
        </w:rPr>
        <w:t xml:space="preserve"> </w:t>
      </w:r>
      <w:r w:rsidRPr="007811EB">
        <w:rPr>
          <w:rFonts w:ascii="Arial" w:hAnsi="Arial" w:cs="Arial"/>
          <w:sz w:val="24"/>
          <w:szCs w:val="24"/>
          <w:lang w:val="es-MX"/>
        </w:rPr>
        <w:t>cuotas  de valor nominal de</w:t>
      </w:r>
      <w:r w:rsidRPr="007811EB">
        <w:rPr>
          <w:rFonts w:ascii="Arial" w:hAnsi="Arial" w:cs="Arial"/>
          <w:b/>
          <w:sz w:val="24"/>
          <w:szCs w:val="24"/>
          <w:lang w:val="es-MX"/>
        </w:rPr>
        <w:t xml:space="preserve"> </w:t>
      </w:r>
      <w:r w:rsidRPr="007811EB">
        <w:rPr>
          <w:rFonts w:ascii="Arial" w:hAnsi="Arial" w:cs="Arial"/>
          <w:sz w:val="24"/>
          <w:szCs w:val="24"/>
          <w:lang w:val="es-MX"/>
        </w:rPr>
        <w:t xml:space="preserve">$ _____ cada una y que ha sido íntegramente pagado en dinero en efectivo por los socios así: el socio </w:t>
      </w:r>
      <w:r w:rsidRPr="007811EB">
        <w:rPr>
          <w:rFonts w:ascii="Arial" w:hAnsi="Arial" w:cs="Arial"/>
          <w:b/>
          <w:sz w:val="24"/>
          <w:szCs w:val="24"/>
          <w:lang w:val="es-MX"/>
        </w:rPr>
        <w:t xml:space="preserve">_____________ </w:t>
      </w:r>
      <w:r w:rsidRPr="007811EB">
        <w:rPr>
          <w:rFonts w:ascii="Arial" w:hAnsi="Arial" w:cs="Arial"/>
          <w:sz w:val="24"/>
          <w:szCs w:val="24"/>
          <w:lang w:val="es-MX"/>
        </w:rPr>
        <w:t xml:space="preserve">aporta la suma de $____________ en efectivo, y el socio </w:t>
      </w:r>
      <w:r w:rsidRPr="007811EB">
        <w:rPr>
          <w:rFonts w:ascii="Arial" w:hAnsi="Arial" w:cs="Arial"/>
          <w:b/>
          <w:sz w:val="24"/>
          <w:szCs w:val="24"/>
          <w:lang w:val="es-MX"/>
        </w:rPr>
        <w:t>_______________</w:t>
      </w:r>
      <w:r w:rsidRPr="007811EB">
        <w:rPr>
          <w:rFonts w:ascii="Arial" w:hAnsi="Arial" w:cs="Arial"/>
          <w:sz w:val="24"/>
          <w:szCs w:val="24"/>
          <w:lang w:val="es-MX"/>
        </w:rPr>
        <w:t xml:space="preserve"> aporta la suma de $________ en efectivo</w:t>
      </w:r>
      <w:r w:rsidRPr="007811EB">
        <w:rPr>
          <w:rFonts w:ascii="Arial" w:hAnsi="Arial" w:cs="Arial"/>
          <w:i/>
          <w:sz w:val="24"/>
          <w:szCs w:val="24"/>
          <w:lang w:val="es-MX"/>
        </w:rPr>
        <w:t xml:space="preserve"> </w:t>
      </w:r>
      <w:r w:rsidRPr="007811EB">
        <w:rPr>
          <w:rFonts w:ascii="Arial" w:hAnsi="Arial" w:cs="Arial"/>
          <w:b/>
          <w:i/>
          <w:sz w:val="24"/>
          <w:szCs w:val="24"/>
          <w:lang w:val="es-MX"/>
        </w:rPr>
        <w:t>(nota: si se aportan bienes</w:t>
      </w:r>
      <w:r w:rsidR="00984D42">
        <w:rPr>
          <w:rFonts w:ascii="Arial" w:hAnsi="Arial" w:cs="Arial"/>
          <w:b/>
          <w:i/>
          <w:sz w:val="24"/>
          <w:szCs w:val="24"/>
          <w:lang w:val="es-MX"/>
        </w:rPr>
        <w:t xml:space="preserve"> muebles</w:t>
      </w:r>
      <w:r w:rsidRPr="007811EB">
        <w:rPr>
          <w:rFonts w:ascii="Arial" w:hAnsi="Arial" w:cs="Arial"/>
          <w:b/>
          <w:i/>
          <w:sz w:val="24"/>
          <w:szCs w:val="24"/>
          <w:lang w:val="es-MX"/>
        </w:rPr>
        <w:t xml:space="preserve"> se debe indicar el capital haciendo una descripción pormenorizado de los bienes aportados)</w:t>
      </w:r>
      <w:r w:rsidRPr="007811EB">
        <w:rPr>
          <w:rFonts w:ascii="Arial" w:hAnsi="Arial" w:cs="Arial"/>
          <w:b/>
          <w:sz w:val="24"/>
          <w:szCs w:val="24"/>
          <w:lang w:val="es-MX"/>
        </w:rPr>
        <w:t xml:space="preserve">. </w:t>
      </w:r>
      <w:r w:rsidRPr="007811EB">
        <w:rPr>
          <w:rFonts w:ascii="Arial" w:hAnsi="Arial" w:cs="Arial"/>
          <w:sz w:val="24"/>
          <w:szCs w:val="24"/>
          <w:lang w:val="es-MX"/>
        </w:rPr>
        <w:t>El anterior capital está íntegramente cancelado y la conformación del capital quedará en consecuencia integrada de la siguiente manera:</w:t>
      </w:r>
    </w:p>
    <w:p w14:paraId="2E362379" w14:textId="77777777" w:rsidR="008E5FC4" w:rsidRPr="007811EB" w:rsidRDefault="008E5FC4" w:rsidP="008E5FC4">
      <w:pPr>
        <w:jc w:val="both"/>
        <w:rPr>
          <w:rFonts w:ascii="Arial" w:hAnsi="Arial" w:cs="Arial"/>
          <w:sz w:val="24"/>
          <w:szCs w:val="24"/>
          <w:lang w:val="es-MX"/>
        </w:rPr>
      </w:pPr>
    </w:p>
    <w:p w14:paraId="6DFBB617" w14:textId="77777777" w:rsidR="008E5FC4" w:rsidRPr="007811EB" w:rsidRDefault="008E5FC4" w:rsidP="008E5FC4">
      <w:pPr>
        <w:jc w:val="both"/>
        <w:rPr>
          <w:rFonts w:ascii="Arial" w:hAnsi="Arial" w:cs="Arial"/>
          <w:b/>
          <w:sz w:val="24"/>
          <w:szCs w:val="24"/>
          <w:lang w:val="es-MX"/>
        </w:rPr>
      </w:pPr>
      <w:r w:rsidRPr="007811EB">
        <w:rPr>
          <w:rFonts w:ascii="Arial" w:hAnsi="Arial" w:cs="Arial"/>
          <w:b/>
          <w:sz w:val="24"/>
          <w:szCs w:val="24"/>
          <w:lang w:val="es-MX"/>
        </w:rPr>
        <w:t>SOCIOS</w:t>
      </w:r>
      <w:r w:rsidRPr="007811EB">
        <w:rPr>
          <w:rFonts w:ascii="Arial" w:hAnsi="Arial" w:cs="Arial"/>
          <w:b/>
          <w:sz w:val="24"/>
          <w:szCs w:val="24"/>
          <w:lang w:val="es-MX"/>
        </w:rPr>
        <w:tab/>
      </w:r>
      <w:r w:rsidRPr="007811EB">
        <w:rPr>
          <w:rFonts w:ascii="Arial" w:hAnsi="Arial" w:cs="Arial"/>
          <w:b/>
          <w:sz w:val="24"/>
          <w:szCs w:val="24"/>
          <w:lang w:val="es-MX"/>
        </w:rPr>
        <w:tab/>
      </w:r>
      <w:r w:rsidRPr="007811EB">
        <w:rPr>
          <w:rFonts w:ascii="Arial" w:hAnsi="Arial" w:cs="Arial"/>
          <w:b/>
          <w:sz w:val="24"/>
          <w:szCs w:val="24"/>
          <w:lang w:val="es-MX"/>
        </w:rPr>
        <w:tab/>
      </w:r>
      <w:r w:rsidRPr="007811EB">
        <w:rPr>
          <w:rFonts w:ascii="Arial" w:hAnsi="Arial" w:cs="Arial"/>
          <w:b/>
          <w:sz w:val="24"/>
          <w:szCs w:val="24"/>
          <w:lang w:val="es-MX"/>
        </w:rPr>
        <w:tab/>
      </w:r>
      <w:r w:rsidRPr="007811EB">
        <w:rPr>
          <w:rFonts w:ascii="Arial" w:hAnsi="Arial" w:cs="Arial"/>
          <w:b/>
          <w:sz w:val="24"/>
          <w:szCs w:val="24"/>
          <w:lang w:val="es-MX"/>
        </w:rPr>
        <w:tab/>
        <w:t xml:space="preserve">        </w:t>
      </w:r>
      <w:proofErr w:type="gramStart"/>
      <w:r w:rsidRPr="007811EB">
        <w:rPr>
          <w:rFonts w:ascii="Arial" w:hAnsi="Arial" w:cs="Arial"/>
          <w:b/>
          <w:sz w:val="24"/>
          <w:szCs w:val="24"/>
          <w:lang w:val="es-MX"/>
        </w:rPr>
        <w:t>VALOR(</w:t>
      </w:r>
      <w:proofErr w:type="gramEnd"/>
      <w:r w:rsidRPr="007811EB">
        <w:rPr>
          <w:rFonts w:ascii="Arial" w:hAnsi="Arial" w:cs="Arial"/>
          <w:b/>
          <w:sz w:val="24"/>
          <w:szCs w:val="24"/>
          <w:lang w:val="es-MX"/>
        </w:rPr>
        <w:t>$)                CUOTAS</w:t>
      </w:r>
      <w:r w:rsidRPr="007811EB">
        <w:rPr>
          <w:rFonts w:ascii="Arial" w:hAnsi="Arial" w:cs="Arial"/>
          <w:b/>
          <w:sz w:val="24"/>
          <w:szCs w:val="24"/>
          <w:lang w:val="es-MX"/>
        </w:rPr>
        <w:tab/>
        <w:t xml:space="preserve">      </w:t>
      </w:r>
      <w:r w:rsidR="00964A3B">
        <w:rPr>
          <w:rFonts w:ascii="Arial" w:hAnsi="Arial" w:cs="Arial"/>
          <w:noProof/>
          <w:sz w:val="24"/>
          <w:szCs w:val="24"/>
        </w:rPr>
        <mc:AlternateContent>
          <mc:Choice Requires="wps">
            <w:drawing>
              <wp:anchor distT="0" distB="0" distL="114300" distR="114300" simplePos="0" relativeHeight="251661312" behindDoc="0" locked="0" layoutInCell="0" allowOverlap="1" wp14:anchorId="7E14996B" wp14:editId="774EA08B">
                <wp:simplePos x="0" y="0"/>
                <wp:positionH relativeFrom="column">
                  <wp:posOffset>7139940</wp:posOffset>
                </wp:positionH>
                <wp:positionV relativeFrom="paragraph">
                  <wp:posOffset>188595</wp:posOffset>
                </wp:positionV>
                <wp:extent cx="342900" cy="436245"/>
                <wp:effectExtent l="9525" t="12700" r="9525" b="825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436245"/>
                        </a:xfrm>
                        <a:prstGeom prst="rect">
                          <a:avLst/>
                        </a:prstGeom>
                        <a:solidFill>
                          <a:srgbClr val="FFFFFF"/>
                        </a:solidFill>
                        <a:ln w="9525">
                          <a:solidFill>
                            <a:srgbClr val="000000"/>
                          </a:solidFill>
                          <a:miter lim="800000"/>
                          <a:headEnd/>
                          <a:tailEnd/>
                        </a:ln>
                      </wps:spPr>
                      <wps:txbx>
                        <w:txbxContent>
                          <w:p w14:paraId="23BBE498" w14:textId="77777777" w:rsidR="008E5FC4" w:rsidRDefault="008E5FC4" w:rsidP="008E5FC4">
                            <w:pPr>
                              <w:rPr>
                                <w:b/>
                                <w:color w:val="FF0000"/>
                                <w:sz w:val="40"/>
                              </w:rPr>
                            </w:pPr>
                            <w:r>
                              <w:rPr>
                                <w:b/>
                                <w:color w:val="FF0000"/>
                                <w:sz w:val="40"/>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E14996B" id="_x0000_t202" coordsize="21600,21600" o:spt="202" path="m,l,21600r21600,l21600,xe">
                <v:stroke joinstyle="miter"/>
                <v:path gradientshapeok="t" o:connecttype="rect"/>
              </v:shapetype>
              <v:shape id="Text Box 3" o:spid="_x0000_s1026" type="#_x0000_t202" style="position:absolute;left:0;text-align:left;margin-left:562.2pt;margin-top:14.85pt;width:27pt;height:34.3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" o:allowincell="f">
                <v:textbox>
                  <w:txbxContent>
                    <w:p w14:paraId="23BBE498" w14:textId="77777777" w:rsidR="008E5FC4" w:rsidRDefault="008E5FC4" w:rsidP="008E5FC4">
                      <w:pPr>
                        <w:rPr>
                          <w:b/>
                          <w:color w:val="FF0000"/>
                          <w:sz w:val="40"/>
                        </w:rPr>
                      </w:pPr>
                      <w:r>
                        <w:rPr>
                          <w:b/>
                          <w:color w:val="FF0000"/>
                          <w:sz w:val="40"/>
                        </w:rPr>
                        <w:t>?</w:t>
                      </w:r>
                    </w:p>
                  </w:txbxContent>
                </v:textbox>
              </v:shape>
            </w:pict>
          </mc:Fallback>
        </mc:AlternateContent>
      </w:r>
      <w:r w:rsidR="00984D42">
        <w:rPr>
          <w:rFonts w:ascii="Arial" w:hAnsi="Arial" w:cs="Arial"/>
          <w:b/>
          <w:sz w:val="24"/>
          <w:szCs w:val="24"/>
          <w:lang w:val="es-MX"/>
        </w:rPr>
        <w:t xml:space="preserve">                  </w:t>
      </w:r>
      <w:r w:rsidRPr="007811EB">
        <w:rPr>
          <w:rFonts w:ascii="Arial" w:hAnsi="Arial" w:cs="Arial"/>
          <w:sz w:val="24"/>
          <w:szCs w:val="24"/>
          <w:lang w:val="es-MX"/>
        </w:rPr>
        <w:t>____________________</w:t>
      </w:r>
      <w:r w:rsidR="00984D42">
        <w:rPr>
          <w:rFonts w:ascii="Arial" w:hAnsi="Arial" w:cs="Arial"/>
          <w:sz w:val="24"/>
          <w:szCs w:val="24"/>
          <w:lang w:val="es-MX"/>
        </w:rPr>
        <w:t>__________            ________</w:t>
      </w:r>
      <w:r w:rsidR="00984D42">
        <w:rPr>
          <w:rFonts w:ascii="Arial" w:hAnsi="Arial" w:cs="Arial"/>
          <w:sz w:val="24"/>
          <w:szCs w:val="24"/>
          <w:lang w:val="es-MX"/>
        </w:rPr>
        <w:tab/>
        <w:t xml:space="preserve">       </w:t>
      </w:r>
      <w:r w:rsidRPr="007811EB">
        <w:rPr>
          <w:rFonts w:ascii="Arial" w:hAnsi="Arial" w:cs="Arial"/>
          <w:sz w:val="24"/>
          <w:szCs w:val="24"/>
          <w:lang w:val="es-MX"/>
        </w:rPr>
        <w:t>__________</w:t>
      </w:r>
      <w:r w:rsidRPr="007811EB">
        <w:rPr>
          <w:rFonts w:ascii="Arial" w:hAnsi="Arial" w:cs="Arial"/>
          <w:sz w:val="24"/>
          <w:szCs w:val="24"/>
          <w:lang w:val="es-MX"/>
        </w:rPr>
        <w:tab/>
      </w:r>
    </w:p>
    <w:p w14:paraId="6C858817" w14:textId="77777777" w:rsidR="008E5FC4" w:rsidRPr="007811EB" w:rsidRDefault="008E5FC4" w:rsidP="008E5FC4">
      <w:pPr>
        <w:jc w:val="both"/>
        <w:rPr>
          <w:rFonts w:ascii="Arial" w:hAnsi="Arial" w:cs="Arial"/>
          <w:b/>
          <w:sz w:val="24"/>
          <w:szCs w:val="24"/>
          <w:lang w:val="es-MX"/>
        </w:rPr>
      </w:pPr>
      <w:r w:rsidRPr="007811EB">
        <w:rPr>
          <w:rFonts w:ascii="Arial" w:hAnsi="Arial" w:cs="Arial"/>
          <w:sz w:val="24"/>
          <w:szCs w:val="24"/>
          <w:lang w:val="es-MX"/>
        </w:rPr>
        <w:lastRenderedPageBreak/>
        <w:t>_______</w:t>
      </w:r>
      <w:r w:rsidR="00984D42">
        <w:rPr>
          <w:rFonts w:ascii="Arial" w:hAnsi="Arial" w:cs="Arial"/>
          <w:sz w:val="24"/>
          <w:szCs w:val="24"/>
          <w:lang w:val="es-MX"/>
        </w:rPr>
        <w:t xml:space="preserve">________________________     </w:t>
      </w:r>
      <w:r w:rsidRPr="007811EB">
        <w:rPr>
          <w:rFonts w:ascii="Arial" w:hAnsi="Arial" w:cs="Arial"/>
          <w:sz w:val="24"/>
          <w:szCs w:val="24"/>
          <w:lang w:val="es-MX"/>
        </w:rPr>
        <w:t xml:space="preserve"> </w:t>
      </w:r>
      <w:r w:rsidR="00984D42">
        <w:rPr>
          <w:rFonts w:ascii="Arial" w:hAnsi="Arial" w:cs="Arial"/>
          <w:sz w:val="24"/>
          <w:szCs w:val="24"/>
          <w:lang w:val="es-MX"/>
        </w:rPr>
        <w:t xml:space="preserve">  </w:t>
      </w:r>
      <w:r w:rsidRPr="007811EB">
        <w:rPr>
          <w:rFonts w:ascii="Arial" w:hAnsi="Arial" w:cs="Arial"/>
          <w:sz w:val="24"/>
          <w:szCs w:val="24"/>
          <w:lang w:val="es-MX"/>
        </w:rPr>
        <w:t xml:space="preserve"> ________</w:t>
      </w:r>
      <w:r w:rsidRPr="007811EB">
        <w:rPr>
          <w:rFonts w:ascii="Arial" w:hAnsi="Arial" w:cs="Arial"/>
          <w:sz w:val="24"/>
          <w:szCs w:val="24"/>
          <w:lang w:val="es-MX"/>
        </w:rPr>
        <w:tab/>
        <w:t xml:space="preserve">           __________</w:t>
      </w:r>
      <w:r w:rsidRPr="007811EB">
        <w:rPr>
          <w:rFonts w:ascii="Arial" w:hAnsi="Arial" w:cs="Arial"/>
          <w:sz w:val="24"/>
          <w:szCs w:val="24"/>
          <w:lang w:val="es-MX"/>
        </w:rPr>
        <w:tab/>
      </w:r>
      <w:r w:rsidRPr="007811EB">
        <w:rPr>
          <w:rFonts w:ascii="Arial" w:hAnsi="Arial" w:cs="Arial"/>
          <w:sz w:val="24"/>
          <w:szCs w:val="24"/>
          <w:lang w:val="es-MX"/>
        </w:rPr>
        <w:tab/>
      </w:r>
      <w:r w:rsidRPr="007811EB">
        <w:rPr>
          <w:rFonts w:ascii="Arial" w:hAnsi="Arial" w:cs="Arial"/>
          <w:sz w:val="24"/>
          <w:szCs w:val="24"/>
          <w:lang w:val="es-MX"/>
        </w:rPr>
        <w:tab/>
      </w:r>
      <w:r w:rsidRPr="007811EB">
        <w:rPr>
          <w:rFonts w:ascii="Arial" w:hAnsi="Arial" w:cs="Arial"/>
          <w:sz w:val="24"/>
          <w:szCs w:val="24"/>
          <w:lang w:val="es-MX"/>
        </w:rPr>
        <w:tab/>
      </w:r>
      <w:r w:rsidRPr="007811EB">
        <w:rPr>
          <w:rFonts w:ascii="Arial" w:hAnsi="Arial" w:cs="Arial"/>
          <w:sz w:val="24"/>
          <w:szCs w:val="24"/>
          <w:lang w:val="es-MX"/>
        </w:rPr>
        <w:tab/>
      </w:r>
      <w:r w:rsidRPr="007811EB">
        <w:rPr>
          <w:rFonts w:ascii="Arial" w:hAnsi="Arial" w:cs="Arial"/>
          <w:sz w:val="24"/>
          <w:szCs w:val="24"/>
          <w:lang w:val="es-MX"/>
        </w:rPr>
        <w:tab/>
      </w:r>
      <w:r w:rsidRPr="007811EB">
        <w:rPr>
          <w:rFonts w:ascii="Arial" w:hAnsi="Arial" w:cs="Arial"/>
          <w:sz w:val="24"/>
          <w:szCs w:val="24"/>
          <w:lang w:val="es-MX"/>
        </w:rPr>
        <w:tab/>
      </w:r>
      <w:r w:rsidRPr="007811EB">
        <w:rPr>
          <w:rFonts w:ascii="Arial" w:hAnsi="Arial" w:cs="Arial"/>
          <w:sz w:val="24"/>
          <w:szCs w:val="24"/>
          <w:lang w:val="es-MX"/>
        </w:rPr>
        <w:tab/>
      </w:r>
      <w:r w:rsidRPr="007811EB">
        <w:rPr>
          <w:rFonts w:ascii="Arial" w:hAnsi="Arial" w:cs="Arial"/>
          <w:sz w:val="24"/>
          <w:szCs w:val="24"/>
          <w:lang w:val="es-MX"/>
        </w:rPr>
        <w:tab/>
      </w:r>
      <w:r w:rsidRPr="007811EB">
        <w:rPr>
          <w:rFonts w:ascii="Arial" w:hAnsi="Arial" w:cs="Arial"/>
          <w:sz w:val="24"/>
          <w:szCs w:val="24"/>
          <w:lang w:val="es-MX"/>
        </w:rPr>
        <w:tab/>
      </w:r>
      <w:r w:rsidRPr="007811EB">
        <w:rPr>
          <w:rFonts w:ascii="Arial" w:hAnsi="Arial" w:cs="Arial"/>
          <w:b/>
          <w:sz w:val="24"/>
          <w:szCs w:val="24"/>
        </w:rPr>
        <w:t>TOTAL</w:t>
      </w:r>
      <w:r w:rsidRPr="007811EB">
        <w:rPr>
          <w:rFonts w:ascii="Arial" w:hAnsi="Arial" w:cs="Arial"/>
          <w:b/>
          <w:sz w:val="24"/>
          <w:szCs w:val="24"/>
        </w:rPr>
        <w:tab/>
      </w:r>
      <w:r w:rsidRPr="007811EB">
        <w:rPr>
          <w:rFonts w:ascii="Arial" w:hAnsi="Arial" w:cs="Arial"/>
          <w:b/>
          <w:sz w:val="24"/>
          <w:szCs w:val="24"/>
        </w:rPr>
        <w:tab/>
      </w:r>
      <w:r w:rsidRPr="007811EB">
        <w:rPr>
          <w:rFonts w:ascii="Arial" w:hAnsi="Arial" w:cs="Arial"/>
          <w:b/>
          <w:sz w:val="24"/>
          <w:szCs w:val="24"/>
        </w:rPr>
        <w:tab/>
      </w:r>
      <w:r w:rsidRPr="007811EB">
        <w:rPr>
          <w:rFonts w:ascii="Arial" w:hAnsi="Arial" w:cs="Arial"/>
          <w:b/>
          <w:sz w:val="24"/>
          <w:szCs w:val="24"/>
        </w:rPr>
        <w:tab/>
      </w:r>
      <w:r w:rsidRPr="007811EB">
        <w:rPr>
          <w:rFonts w:ascii="Arial" w:hAnsi="Arial" w:cs="Arial"/>
          <w:b/>
          <w:sz w:val="24"/>
          <w:szCs w:val="24"/>
        </w:rPr>
        <w:tab/>
      </w:r>
      <w:r w:rsidRPr="007811EB">
        <w:rPr>
          <w:rFonts w:ascii="Arial" w:hAnsi="Arial" w:cs="Arial"/>
          <w:b/>
          <w:sz w:val="24"/>
          <w:szCs w:val="24"/>
        </w:rPr>
        <w:tab/>
      </w:r>
      <w:r w:rsidRPr="007811EB">
        <w:rPr>
          <w:rFonts w:ascii="Arial" w:hAnsi="Arial" w:cs="Arial"/>
          <w:b/>
          <w:sz w:val="24"/>
          <w:szCs w:val="24"/>
        </w:rPr>
        <w:tab/>
      </w:r>
      <w:r w:rsidRPr="007811EB">
        <w:rPr>
          <w:rFonts w:ascii="Arial" w:hAnsi="Arial" w:cs="Arial"/>
          <w:b/>
          <w:sz w:val="24"/>
          <w:szCs w:val="24"/>
        </w:rPr>
        <w:tab/>
      </w:r>
      <w:r w:rsidRPr="007811EB">
        <w:rPr>
          <w:rFonts w:ascii="Arial" w:hAnsi="Arial" w:cs="Arial"/>
          <w:b/>
          <w:sz w:val="24"/>
          <w:szCs w:val="24"/>
        </w:rPr>
        <w:tab/>
      </w:r>
      <w:r w:rsidRPr="007811EB">
        <w:rPr>
          <w:rFonts w:ascii="Arial" w:hAnsi="Arial" w:cs="Arial"/>
          <w:sz w:val="24"/>
          <w:szCs w:val="24"/>
        </w:rPr>
        <w:tab/>
        <w:t xml:space="preserve">                            </w:t>
      </w:r>
    </w:p>
    <w:p w14:paraId="59C2BE62" w14:textId="77777777" w:rsidR="008E5FC4" w:rsidRPr="007811EB" w:rsidRDefault="008E5FC4" w:rsidP="008E5FC4">
      <w:pPr>
        <w:jc w:val="both"/>
        <w:rPr>
          <w:rFonts w:ascii="Arial" w:hAnsi="Arial" w:cs="Arial"/>
          <w:b/>
          <w:sz w:val="24"/>
          <w:szCs w:val="24"/>
          <w:lang w:val="es-MX"/>
        </w:rPr>
      </w:pPr>
      <w:r w:rsidRPr="007811EB">
        <w:rPr>
          <w:rFonts w:ascii="Arial" w:hAnsi="Arial" w:cs="Arial"/>
          <w:b/>
          <w:sz w:val="24"/>
          <w:szCs w:val="24"/>
          <w:lang w:val="es-MX"/>
        </w:rPr>
        <w:t>QUINTO.-</w:t>
      </w:r>
      <w:r w:rsidRPr="007811EB">
        <w:rPr>
          <w:rFonts w:ascii="Arial" w:hAnsi="Arial" w:cs="Arial"/>
          <w:sz w:val="24"/>
          <w:szCs w:val="24"/>
          <w:lang w:val="es-MX"/>
        </w:rPr>
        <w:t xml:space="preserve"> Las cuotas o partes de interés social son nominativas, no pueden representarse por títulos, pero sí pueden cederse por documento privado, de acuerdo con los presentes estatutos y las prescripciones de la ley.</w:t>
      </w:r>
      <w:r w:rsidRPr="007811EB">
        <w:rPr>
          <w:rFonts w:ascii="Arial" w:hAnsi="Arial" w:cs="Arial"/>
          <w:b/>
          <w:sz w:val="24"/>
          <w:szCs w:val="24"/>
          <w:lang w:val="es-MX"/>
        </w:rPr>
        <w:t xml:space="preserve"> SEXTO</w:t>
      </w:r>
      <w:r w:rsidRPr="007811EB">
        <w:rPr>
          <w:rFonts w:ascii="Arial" w:hAnsi="Arial" w:cs="Arial"/>
          <w:sz w:val="24"/>
          <w:szCs w:val="24"/>
          <w:lang w:val="es-MX"/>
        </w:rPr>
        <w:t xml:space="preserve">.- La Sociedad llevará un Libro de Registro de Socios, registrado en la Cámara de Comercio, en el cual se anotará el nombre, nacionalidad, documento de identificación y número de cuotas que posea cada socio, así como los embargos, gravámenes y cesiones que se hubieren efectuado. </w:t>
      </w:r>
      <w:r w:rsidRPr="007811EB">
        <w:rPr>
          <w:rFonts w:ascii="Arial" w:hAnsi="Arial" w:cs="Arial"/>
          <w:b/>
          <w:sz w:val="24"/>
          <w:szCs w:val="24"/>
          <w:lang w:val="es-MX"/>
        </w:rPr>
        <w:t>SÉPTIMO</w:t>
      </w:r>
      <w:r w:rsidRPr="007811EB">
        <w:rPr>
          <w:rFonts w:ascii="Arial" w:hAnsi="Arial" w:cs="Arial"/>
          <w:sz w:val="24"/>
          <w:szCs w:val="24"/>
          <w:lang w:val="es-MX"/>
        </w:rPr>
        <w:t xml:space="preserve">.- Los socios tendrán derecho a ceder sus cuotas, lo que implicará una reforma estatutaria que se hará por documento privado, previa aprobación de la junta de socios. El documento será otorgado por el representante legal de la compañía, el cedente y el cesionario. - El socio que pretenda ceder sus cuotas las ofrecerá a los demás socios por conducto del representante legal de la compañía, quien les dará traslado inmediatamente y por escrito a fin de que dentro de quince (15) días hábiles siguientes al traslado manifiesten si tienen interés en adquirirlas. Transcurrido este lapso los socios que acepten la oferta tendrán derecho a tomarlas a prorrata de las cuotas que posean. El precio, el plazo y las demás condiciones de la cesión se expresarán en la oferta. - Si los socios interesados en adquirir las cuotas discreparen respecto del precio o del plazo, se designarán peritos, conforme al procedimiento que indique la ley para que fijen uno u otro. El justiprecio y el plazo determinados serán obligatorios para las partes. Sin embargo, éstas podrán convenir en que las condiciones de la oferta sean definitivas si fueren más favorables a los presuntos cesionarios que las fijadas por los peritos. </w:t>
      </w:r>
      <w:r w:rsidRPr="007811EB">
        <w:rPr>
          <w:rFonts w:ascii="Arial" w:hAnsi="Arial" w:cs="Arial"/>
          <w:b/>
          <w:sz w:val="24"/>
          <w:szCs w:val="24"/>
          <w:lang w:val="es-MX"/>
        </w:rPr>
        <w:t>PARAGRAFO.-</w:t>
      </w:r>
      <w:r w:rsidRPr="007811EB">
        <w:rPr>
          <w:rFonts w:ascii="Arial" w:hAnsi="Arial" w:cs="Arial"/>
          <w:sz w:val="24"/>
          <w:szCs w:val="24"/>
          <w:lang w:val="es-MX"/>
        </w:rPr>
        <w:t xml:space="preserve"> En caso de fallecimiento de alguno de los socios, las cuotas o partes del socio fallecido, serán cedidas a sus herederos.  </w:t>
      </w:r>
      <w:r w:rsidRPr="007811EB">
        <w:rPr>
          <w:rFonts w:ascii="Arial" w:hAnsi="Arial" w:cs="Arial"/>
          <w:b/>
          <w:sz w:val="24"/>
          <w:szCs w:val="24"/>
          <w:lang w:val="es-MX"/>
        </w:rPr>
        <w:t>OCTAVO</w:t>
      </w:r>
      <w:r w:rsidRPr="007811EB">
        <w:rPr>
          <w:rFonts w:ascii="Arial" w:hAnsi="Arial" w:cs="Arial"/>
          <w:sz w:val="24"/>
          <w:szCs w:val="24"/>
          <w:lang w:val="es-MX"/>
        </w:rPr>
        <w:t xml:space="preserve">- Para el desarrollo de su objeto social y para la administración y dirección de los negocios, la Sociedad tendrá como órganos, las Junta de Socios y el </w:t>
      </w:r>
      <w:r w:rsidR="005F6482">
        <w:rPr>
          <w:rFonts w:ascii="Arial" w:hAnsi="Arial" w:cs="Arial"/>
          <w:sz w:val="24"/>
          <w:szCs w:val="24"/>
          <w:lang w:val="es-MX"/>
        </w:rPr>
        <w:t>representante legal</w:t>
      </w:r>
      <w:r w:rsidRPr="007811EB">
        <w:rPr>
          <w:rFonts w:ascii="Arial" w:hAnsi="Arial" w:cs="Arial"/>
          <w:sz w:val="24"/>
          <w:szCs w:val="24"/>
          <w:lang w:val="es-MX"/>
        </w:rPr>
        <w:t xml:space="preserve"> con su respectivo suplente. </w:t>
      </w:r>
      <w:r w:rsidRPr="007811EB">
        <w:rPr>
          <w:rFonts w:ascii="Arial" w:hAnsi="Arial" w:cs="Arial"/>
          <w:b/>
          <w:sz w:val="24"/>
          <w:szCs w:val="24"/>
          <w:lang w:val="es-MX"/>
        </w:rPr>
        <w:t>PARAGRAFO</w:t>
      </w:r>
      <w:r w:rsidRPr="007811EB">
        <w:rPr>
          <w:rFonts w:ascii="Arial" w:hAnsi="Arial" w:cs="Arial"/>
          <w:sz w:val="24"/>
          <w:szCs w:val="24"/>
          <w:lang w:val="es-MX"/>
        </w:rPr>
        <w:t xml:space="preserve">.- Todos y cada uno de los socios, delegan en el </w:t>
      </w:r>
      <w:r w:rsidR="005F6482">
        <w:rPr>
          <w:rFonts w:ascii="Arial" w:hAnsi="Arial" w:cs="Arial"/>
          <w:sz w:val="24"/>
          <w:szCs w:val="24"/>
          <w:lang w:val="es-MX"/>
        </w:rPr>
        <w:t>representante legal</w:t>
      </w:r>
      <w:r w:rsidRPr="007811EB">
        <w:rPr>
          <w:rFonts w:ascii="Arial" w:hAnsi="Arial" w:cs="Arial"/>
          <w:sz w:val="24"/>
          <w:szCs w:val="24"/>
          <w:lang w:val="es-MX"/>
        </w:rPr>
        <w:t xml:space="preserve">, su derecho de administración de la Compañía. </w:t>
      </w:r>
      <w:r w:rsidRPr="007811EB">
        <w:rPr>
          <w:rFonts w:ascii="Arial" w:hAnsi="Arial" w:cs="Arial"/>
          <w:b/>
          <w:sz w:val="24"/>
          <w:szCs w:val="24"/>
          <w:lang w:val="es-MX"/>
        </w:rPr>
        <w:t>NOVENO.-</w:t>
      </w:r>
      <w:r w:rsidRPr="007811EB">
        <w:rPr>
          <w:rFonts w:ascii="Arial" w:hAnsi="Arial" w:cs="Arial"/>
          <w:sz w:val="24"/>
          <w:szCs w:val="24"/>
          <w:lang w:val="es-MX"/>
        </w:rPr>
        <w:t xml:space="preserve"> La Junta de Socios la conforman todos los socios y en ella cada uno tendrá tantos votos, cuantas cuotas posea.</w:t>
      </w:r>
      <w:r w:rsidRPr="007811EB">
        <w:rPr>
          <w:rFonts w:ascii="Arial" w:hAnsi="Arial" w:cs="Arial"/>
          <w:b/>
          <w:sz w:val="24"/>
          <w:szCs w:val="24"/>
          <w:lang w:val="es-MX"/>
        </w:rPr>
        <w:t xml:space="preserve"> DÉCIMO</w:t>
      </w:r>
      <w:r w:rsidRPr="007811EB">
        <w:rPr>
          <w:rFonts w:ascii="Arial" w:hAnsi="Arial" w:cs="Arial"/>
          <w:sz w:val="24"/>
          <w:szCs w:val="24"/>
          <w:lang w:val="es-MX"/>
        </w:rPr>
        <w:t xml:space="preserve">.- Las decisiones de la Junta de Socios se tomarán por un número plural de socios que represente la mayoría absoluta de las cuotas en que se halle dividido el capital de la </w:t>
      </w:r>
      <w:r w:rsidR="00AF585E" w:rsidRPr="007811EB">
        <w:rPr>
          <w:rFonts w:ascii="Arial" w:hAnsi="Arial" w:cs="Arial"/>
          <w:sz w:val="24"/>
          <w:szCs w:val="24"/>
          <w:lang w:val="es-MX"/>
        </w:rPr>
        <w:t>compañía</w:t>
      </w:r>
      <w:r w:rsidRPr="007811EB">
        <w:rPr>
          <w:rFonts w:ascii="Arial" w:hAnsi="Arial" w:cs="Arial"/>
          <w:sz w:val="24"/>
          <w:szCs w:val="24"/>
          <w:lang w:val="es-MX"/>
        </w:rPr>
        <w:t xml:space="preserve">. </w:t>
      </w:r>
      <w:r w:rsidRPr="007811EB">
        <w:rPr>
          <w:rFonts w:ascii="Arial" w:hAnsi="Arial" w:cs="Arial"/>
          <w:b/>
          <w:sz w:val="24"/>
          <w:szCs w:val="24"/>
          <w:lang w:val="es-MX"/>
        </w:rPr>
        <w:t>DÉCIMO PRIMERO</w:t>
      </w:r>
      <w:r w:rsidRPr="007811EB">
        <w:rPr>
          <w:rFonts w:ascii="Arial" w:hAnsi="Arial" w:cs="Arial"/>
          <w:sz w:val="24"/>
          <w:szCs w:val="24"/>
          <w:lang w:val="es-MX"/>
        </w:rPr>
        <w:t xml:space="preserve">.- Las reformas estatutarias se aprobarán con el voto favorable de un número plural de socios que represente, cuanto menos el 70% de las cuotas en que se halle dividido el capital social. </w:t>
      </w:r>
      <w:r w:rsidRPr="007811EB">
        <w:rPr>
          <w:rFonts w:ascii="Arial" w:hAnsi="Arial" w:cs="Arial"/>
          <w:b/>
          <w:sz w:val="24"/>
          <w:szCs w:val="24"/>
          <w:lang w:val="es-MX"/>
        </w:rPr>
        <w:t>DÉCIMO SEGUNDO</w:t>
      </w:r>
      <w:r w:rsidRPr="007811EB">
        <w:rPr>
          <w:rFonts w:ascii="Arial" w:hAnsi="Arial" w:cs="Arial"/>
          <w:sz w:val="24"/>
          <w:szCs w:val="24"/>
          <w:lang w:val="es-MX"/>
        </w:rPr>
        <w:t xml:space="preserve">.- Las reuniones de la Junta de Socios serán ordinarias y extraordinarias. Las primeras tendrán lugar el último día hábil de cada mes de </w:t>
      </w:r>
      <w:r w:rsidR="005F6482">
        <w:rPr>
          <w:rFonts w:ascii="Arial" w:hAnsi="Arial" w:cs="Arial"/>
          <w:sz w:val="24"/>
          <w:szCs w:val="24"/>
          <w:lang w:val="es-MX"/>
        </w:rPr>
        <w:t>_________</w:t>
      </w:r>
      <w:r w:rsidRPr="007811EB">
        <w:rPr>
          <w:rFonts w:ascii="Arial" w:hAnsi="Arial" w:cs="Arial"/>
          <w:sz w:val="24"/>
          <w:szCs w:val="24"/>
          <w:lang w:val="es-MX"/>
        </w:rPr>
        <w:t xml:space="preserve"> a las </w:t>
      </w:r>
      <w:r w:rsidR="005F6482">
        <w:rPr>
          <w:rFonts w:ascii="Arial" w:hAnsi="Arial" w:cs="Arial"/>
          <w:sz w:val="24"/>
          <w:szCs w:val="24"/>
          <w:lang w:val="es-MX"/>
        </w:rPr>
        <w:lastRenderedPageBreak/>
        <w:t>__________</w:t>
      </w:r>
      <w:r w:rsidRPr="007811EB">
        <w:rPr>
          <w:rFonts w:ascii="Arial" w:hAnsi="Arial" w:cs="Arial"/>
          <w:sz w:val="24"/>
          <w:szCs w:val="24"/>
          <w:lang w:val="es-MX"/>
        </w:rPr>
        <w:t xml:space="preserve"> en las oficinas del domicilio principal donde funcione la administración. Las reuniones extraordinarias se verificarán cada vez que lo disponga el Gerente o lo solicite un número de socios que exija la ley. </w:t>
      </w:r>
      <w:r w:rsidRPr="007811EB">
        <w:rPr>
          <w:rFonts w:ascii="Arial" w:hAnsi="Arial" w:cs="Arial"/>
          <w:b/>
          <w:sz w:val="24"/>
          <w:szCs w:val="24"/>
          <w:lang w:val="es-MX"/>
        </w:rPr>
        <w:t>DÉCIMO TERCERO</w:t>
      </w:r>
      <w:r w:rsidRPr="007811EB">
        <w:rPr>
          <w:rFonts w:ascii="Arial" w:hAnsi="Arial" w:cs="Arial"/>
          <w:sz w:val="24"/>
          <w:szCs w:val="24"/>
          <w:lang w:val="es-MX"/>
        </w:rPr>
        <w:t xml:space="preserve">.- La convocatoria para reuniones extraordinarias se hará mediante comunicación enviada a la dirección registrada en la compañía, con una anticipación de cinco (5) días comunes, y expresando los temas que serán tratados en la reunión. Sin perjuicio de lo anterior, la Junta de Socios, podrá reunirse, sin previa citación y en cualquier sitio cuando estuvieren representadas la totalidad de las cuotas de interés social en que esté dividido el capital de la Compañía. </w:t>
      </w:r>
      <w:r w:rsidRPr="007811EB">
        <w:rPr>
          <w:rFonts w:ascii="Arial" w:hAnsi="Arial" w:cs="Arial"/>
          <w:b/>
          <w:sz w:val="24"/>
          <w:szCs w:val="24"/>
          <w:lang w:val="es-MX"/>
        </w:rPr>
        <w:t>DÉCIMO CUARTO</w:t>
      </w:r>
      <w:r w:rsidRPr="007811EB">
        <w:rPr>
          <w:rFonts w:ascii="Arial" w:hAnsi="Arial" w:cs="Arial"/>
          <w:sz w:val="24"/>
          <w:szCs w:val="24"/>
          <w:lang w:val="es-MX"/>
        </w:rPr>
        <w:t xml:space="preserve">.- Son funciones de la Junta de Socios: a) Nombrar y remover, libremente al </w:t>
      </w:r>
      <w:r w:rsidR="005F6482">
        <w:rPr>
          <w:rFonts w:ascii="Arial" w:hAnsi="Arial" w:cs="Arial"/>
          <w:sz w:val="24"/>
          <w:szCs w:val="24"/>
          <w:lang w:val="es-MX"/>
        </w:rPr>
        <w:t>representante legal</w:t>
      </w:r>
      <w:r w:rsidRPr="007811EB">
        <w:rPr>
          <w:rFonts w:ascii="Arial" w:hAnsi="Arial" w:cs="Arial"/>
          <w:sz w:val="24"/>
          <w:szCs w:val="24"/>
          <w:lang w:val="es-MX"/>
        </w:rPr>
        <w:t xml:space="preserve">, y su suplente b) Examinar y fenecer, definitivamente, el balance y las cuentas que el </w:t>
      </w:r>
      <w:r w:rsidR="005F6482">
        <w:rPr>
          <w:rFonts w:ascii="Arial" w:hAnsi="Arial" w:cs="Arial"/>
          <w:sz w:val="24"/>
          <w:szCs w:val="24"/>
          <w:lang w:val="es-MX"/>
        </w:rPr>
        <w:t>representante legal</w:t>
      </w:r>
      <w:r w:rsidRPr="007811EB">
        <w:rPr>
          <w:rFonts w:ascii="Arial" w:hAnsi="Arial" w:cs="Arial"/>
          <w:sz w:val="24"/>
          <w:szCs w:val="24"/>
          <w:lang w:val="es-MX"/>
        </w:rPr>
        <w:t xml:space="preserve"> deberá presentar cada año o cuando se lo exija la Junta de Socios. c) Reformar los Estatutos. d) Decretar la distribución de utilidades y ordenar la formación de reservas adicionales. e) Aprobar la cesión de cuotas. f)  Adoptar las medidas que reclamen el cumplimiento de los estatutos y el interés común de los socios y ejercer las atribuciones señaladas en el Artículo 358 del Código de Comercio. g) Autorizar al </w:t>
      </w:r>
      <w:r w:rsidR="005F6482">
        <w:rPr>
          <w:rFonts w:ascii="Arial" w:hAnsi="Arial" w:cs="Arial"/>
          <w:sz w:val="24"/>
          <w:szCs w:val="24"/>
          <w:lang w:val="es-MX"/>
        </w:rPr>
        <w:t>representante legal</w:t>
      </w:r>
      <w:r w:rsidRPr="007811EB">
        <w:rPr>
          <w:rFonts w:ascii="Arial" w:hAnsi="Arial" w:cs="Arial"/>
          <w:sz w:val="24"/>
          <w:szCs w:val="24"/>
          <w:lang w:val="es-MX"/>
        </w:rPr>
        <w:t xml:space="preserve"> para la celebración de cualquier contrato cuyo valor exceda del equivalente a cincuenta (50) SMLMV.  </w:t>
      </w:r>
      <w:r w:rsidRPr="007811EB">
        <w:rPr>
          <w:rFonts w:ascii="Arial" w:hAnsi="Arial" w:cs="Arial"/>
          <w:b/>
          <w:sz w:val="24"/>
          <w:szCs w:val="24"/>
          <w:lang w:val="es-MX"/>
        </w:rPr>
        <w:t>DÉCIMO QUINTO</w:t>
      </w:r>
      <w:r w:rsidRPr="007811EB">
        <w:rPr>
          <w:rFonts w:ascii="Arial" w:hAnsi="Arial" w:cs="Arial"/>
          <w:sz w:val="24"/>
          <w:szCs w:val="24"/>
          <w:lang w:val="es-MX"/>
        </w:rPr>
        <w:t xml:space="preserve">.- El Gerente y su suplente serán elegidos para períodos de dos (2) años, sin perjuicio de continuar en el ejercicio de sus cargos mientras no se hayan registrado nuevos nombramientos. </w:t>
      </w:r>
      <w:r w:rsidRPr="007811EB">
        <w:rPr>
          <w:rFonts w:ascii="Arial" w:hAnsi="Arial" w:cs="Arial"/>
          <w:b/>
          <w:sz w:val="24"/>
          <w:szCs w:val="24"/>
          <w:lang w:val="es-MX"/>
        </w:rPr>
        <w:t>DECIMO SEXTO.-</w:t>
      </w:r>
      <w:r w:rsidRPr="007811EB">
        <w:rPr>
          <w:rFonts w:ascii="Arial" w:hAnsi="Arial" w:cs="Arial"/>
          <w:sz w:val="24"/>
          <w:szCs w:val="24"/>
          <w:lang w:val="es-MX"/>
        </w:rPr>
        <w:t xml:space="preserve"> El </w:t>
      </w:r>
      <w:r w:rsidR="005F6482">
        <w:rPr>
          <w:rFonts w:ascii="Arial" w:hAnsi="Arial" w:cs="Arial"/>
          <w:sz w:val="24"/>
          <w:szCs w:val="24"/>
          <w:lang w:val="es-MX"/>
        </w:rPr>
        <w:t>representante legal</w:t>
      </w:r>
      <w:r w:rsidRPr="007811EB">
        <w:rPr>
          <w:rFonts w:ascii="Arial" w:hAnsi="Arial" w:cs="Arial"/>
          <w:sz w:val="24"/>
          <w:szCs w:val="24"/>
          <w:lang w:val="es-MX"/>
        </w:rPr>
        <w:t xml:space="preserve"> se encargará de la gestión de los negocios sociales, será el representante de la sociedad y tendrá todas las facultades administrativas y dispositivas inherentes al cumplido desarrollo del objeto social, tales como: 1.- Representar a la sociedad judicial y extrajudicialmente pudiendo nombrar mandatarios si fuere el caso. 2.- Ejecutar las resoluciones de la Junta de Socios. 3.- Presentar a la Junta de Socios las cuentas, balances, inventarios e informes, proponiendo a la vez la distribución de utilidades. 4.- Celebrar todas clase de operaciones bancarias; no </w:t>
      </w:r>
      <w:proofErr w:type="gramStart"/>
      <w:r w:rsidRPr="007811EB">
        <w:rPr>
          <w:rFonts w:ascii="Arial" w:hAnsi="Arial" w:cs="Arial"/>
          <w:sz w:val="24"/>
          <w:szCs w:val="24"/>
          <w:lang w:val="es-MX"/>
        </w:rPr>
        <w:t>obstante</w:t>
      </w:r>
      <w:proofErr w:type="gramEnd"/>
      <w:r w:rsidRPr="007811EB">
        <w:rPr>
          <w:rFonts w:ascii="Arial" w:hAnsi="Arial" w:cs="Arial"/>
          <w:sz w:val="24"/>
          <w:szCs w:val="24"/>
          <w:lang w:val="es-MX"/>
        </w:rPr>
        <w:t xml:space="preserve"> para montos superiores a ________ SMLMV requiere autorización de la Junta de Socios. 5.- Nombrar y remover a los empleados de la sociedad, fijar su remuneración y sus funciones. 6.- Celebrar contratos, pero si son por montos superiores a ___________ SMLMV requiere autorización de la Junta de Socios. </w:t>
      </w:r>
      <w:r w:rsidRPr="007811EB">
        <w:rPr>
          <w:rFonts w:ascii="Arial" w:hAnsi="Arial" w:cs="Arial"/>
          <w:b/>
          <w:sz w:val="24"/>
          <w:szCs w:val="24"/>
          <w:lang w:val="es-MX"/>
        </w:rPr>
        <w:t xml:space="preserve"> DECIMO SEPTIMO</w:t>
      </w:r>
      <w:r w:rsidRPr="007811EB">
        <w:rPr>
          <w:rFonts w:ascii="Arial" w:hAnsi="Arial" w:cs="Arial"/>
          <w:sz w:val="24"/>
          <w:szCs w:val="24"/>
          <w:lang w:val="es-MX"/>
        </w:rPr>
        <w:t xml:space="preserve">.- Anualmente, el 31 de diciembre, cortarán las cuentas para hacer el Inventario y Balances Generales, los cuales, junto con la memoria del </w:t>
      </w:r>
      <w:r w:rsidR="005F6482">
        <w:rPr>
          <w:rFonts w:ascii="Arial" w:hAnsi="Arial" w:cs="Arial"/>
          <w:sz w:val="24"/>
          <w:szCs w:val="24"/>
          <w:lang w:val="es-MX"/>
        </w:rPr>
        <w:t>representante legal</w:t>
      </w:r>
      <w:r w:rsidRPr="007811EB">
        <w:rPr>
          <w:rFonts w:ascii="Arial" w:hAnsi="Arial" w:cs="Arial"/>
          <w:sz w:val="24"/>
          <w:szCs w:val="24"/>
          <w:lang w:val="es-MX"/>
        </w:rPr>
        <w:t xml:space="preserve"> sobre la marcha de la compañía, deberán presentarse a la Junta de Socios en su reunión ordinaria. </w:t>
      </w:r>
      <w:r w:rsidRPr="007811EB">
        <w:rPr>
          <w:rFonts w:ascii="Arial" w:hAnsi="Arial" w:cs="Arial"/>
          <w:b/>
          <w:sz w:val="24"/>
          <w:szCs w:val="24"/>
          <w:lang w:val="es-MX"/>
        </w:rPr>
        <w:t>DECIMO OCTAVO</w:t>
      </w:r>
      <w:r w:rsidRPr="007811EB">
        <w:rPr>
          <w:rFonts w:ascii="Arial" w:hAnsi="Arial" w:cs="Arial"/>
          <w:sz w:val="24"/>
          <w:szCs w:val="24"/>
          <w:lang w:val="es-MX"/>
        </w:rPr>
        <w:t xml:space="preserve">.- La sociedad se disolverá por las causales contempladas en la Ley.  </w:t>
      </w:r>
      <w:r w:rsidRPr="007811EB">
        <w:rPr>
          <w:rFonts w:ascii="Arial" w:hAnsi="Arial" w:cs="Arial"/>
          <w:b/>
          <w:sz w:val="24"/>
          <w:szCs w:val="24"/>
          <w:lang w:val="es-MX"/>
        </w:rPr>
        <w:t>DECIMO NOVENO</w:t>
      </w:r>
      <w:r w:rsidRPr="007811EB">
        <w:rPr>
          <w:rFonts w:ascii="Arial" w:hAnsi="Arial" w:cs="Arial"/>
          <w:sz w:val="24"/>
          <w:szCs w:val="24"/>
          <w:lang w:val="es-MX"/>
        </w:rPr>
        <w:t xml:space="preserve">.- Disuelta la Sociedad, en cualquier evento, la liquidación se hará por los Socios directamente o por el Liquidador que ellos nombren. </w:t>
      </w:r>
      <w:r w:rsidRPr="007811EB">
        <w:rPr>
          <w:rFonts w:ascii="Arial" w:hAnsi="Arial" w:cs="Arial"/>
          <w:b/>
          <w:sz w:val="24"/>
          <w:szCs w:val="24"/>
          <w:lang w:val="es-MX"/>
        </w:rPr>
        <w:t>VIGÉSIMO.-</w:t>
      </w:r>
      <w:r w:rsidRPr="007811EB">
        <w:rPr>
          <w:rFonts w:ascii="Arial" w:hAnsi="Arial" w:cs="Arial"/>
          <w:sz w:val="24"/>
          <w:szCs w:val="24"/>
          <w:lang w:val="es-MX"/>
        </w:rPr>
        <w:t xml:space="preserve"> En lo no previsto en los presentes Estatutos, se estará a lo dispuesto  en la Ley sobre Sociedades </w:t>
      </w:r>
      <w:r w:rsidRPr="007811EB">
        <w:rPr>
          <w:rFonts w:ascii="Arial" w:hAnsi="Arial" w:cs="Arial"/>
          <w:sz w:val="24"/>
          <w:szCs w:val="24"/>
          <w:lang w:val="es-MX"/>
        </w:rPr>
        <w:lastRenderedPageBreak/>
        <w:t xml:space="preserve">de Responsabilidad Limitada. </w:t>
      </w:r>
      <w:r w:rsidRPr="007811EB">
        <w:rPr>
          <w:rFonts w:ascii="Arial" w:hAnsi="Arial" w:cs="Arial"/>
          <w:b/>
          <w:sz w:val="24"/>
          <w:szCs w:val="24"/>
          <w:lang w:val="es-MX"/>
        </w:rPr>
        <w:t>VIGÉSIMO PRIMERO</w:t>
      </w:r>
      <w:r w:rsidRPr="007811EB">
        <w:rPr>
          <w:rFonts w:ascii="Arial" w:hAnsi="Arial" w:cs="Arial"/>
          <w:sz w:val="24"/>
          <w:szCs w:val="24"/>
          <w:lang w:val="es-MX"/>
        </w:rPr>
        <w:t xml:space="preserve">.- Se designa como </w:t>
      </w:r>
      <w:r w:rsidR="005F6482">
        <w:rPr>
          <w:rFonts w:ascii="Arial" w:hAnsi="Arial" w:cs="Arial"/>
          <w:sz w:val="24"/>
          <w:szCs w:val="24"/>
          <w:lang w:val="es-MX"/>
        </w:rPr>
        <w:t xml:space="preserve">representante legal </w:t>
      </w:r>
      <w:r w:rsidRPr="007811EB">
        <w:rPr>
          <w:rFonts w:ascii="Arial" w:hAnsi="Arial" w:cs="Arial"/>
          <w:sz w:val="24"/>
          <w:szCs w:val="24"/>
          <w:lang w:val="es-MX"/>
        </w:rPr>
        <w:t xml:space="preserve">de la compañía </w:t>
      </w:r>
      <w:r w:rsidR="00934A13" w:rsidRPr="007811EB">
        <w:rPr>
          <w:rFonts w:ascii="Arial" w:hAnsi="Arial" w:cs="Arial"/>
          <w:sz w:val="24"/>
          <w:szCs w:val="24"/>
          <w:lang w:val="es-MX"/>
        </w:rPr>
        <w:t xml:space="preserve">al señor _________________, con </w:t>
      </w:r>
      <w:r w:rsidR="00304798" w:rsidRPr="007811EB">
        <w:rPr>
          <w:rFonts w:ascii="Arial" w:hAnsi="Arial" w:cs="Arial"/>
          <w:sz w:val="24"/>
          <w:szCs w:val="24"/>
          <w:lang w:val="es-MX"/>
        </w:rPr>
        <w:t>número</w:t>
      </w:r>
      <w:r w:rsidR="00934A13" w:rsidRPr="007811EB">
        <w:rPr>
          <w:rFonts w:ascii="Arial" w:hAnsi="Arial" w:cs="Arial"/>
          <w:sz w:val="24"/>
          <w:szCs w:val="24"/>
          <w:lang w:val="es-MX"/>
        </w:rPr>
        <w:t xml:space="preserve"> de documento de identidad</w:t>
      </w:r>
      <w:r w:rsidR="00304798">
        <w:rPr>
          <w:rFonts w:ascii="Arial" w:hAnsi="Arial" w:cs="Arial"/>
          <w:sz w:val="24"/>
          <w:szCs w:val="24"/>
          <w:lang w:val="es-MX"/>
        </w:rPr>
        <w:t xml:space="preserve"> </w:t>
      </w:r>
      <w:r w:rsidR="00934A13" w:rsidRPr="007811EB">
        <w:rPr>
          <w:rFonts w:ascii="Arial" w:hAnsi="Arial" w:cs="Arial"/>
          <w:sz w:val="24"/>
          <w:szCs w:val="24"/>
          <w:lang w:val="es-MX"/>
        </w:rPr>
        <w:t>_____________</w:t>
      </w:r>
      <w:r w:rsidRPr="007811EB">
        <w:rPr>
          <w:rFonts w:ascii="Arial" w:hAnsi="Arial" w:cs="Arial"/>
          <w:sz w:val="24"/>
          <w:szCs w:val="24"/>
          <w:lang w:val="es-MX"/>
        </w:rPr>
        <w:t>y como  suplente, al señor ____________</w:t>
      </w:r>
      <w:r w:rsidR="00934A13" w:rsidRPr="007811EB">
        <w:rPr>
          <w:rFonts w:ascii="Arial" w:hAnsi="Arial" w:cs="Arial"/>
          <w:sz w:val="24"/>
          <w:szCs w:val="24"/>
          <w:lang w:val="es-MX"/>
        </w:rPr>
        <w:t xml:space="preserve">, con </w:t>
      </w:r>
      <w:r w:rsidR="00304798" w:rsidRPr="007811EB">
        <w:rPr>
          <w:rFonts w:ascii="Arial" w:hAnsi="Arial" w:cs="Arial"/>
          <w:sz w:val="24"/>
          <w:szCs w:val="24"/>
          <w:lang w:val="es-MX"/>
        </w:rPr>
        <w:t>número</w:t>
      </w:r>
      <w:r w:rsidR="00934A13" w:rsidRPr="007811EB">
        <w:rPr>
          <w:rFonts w:ascii="Arial" w:hAnsi="Arial" w:cs="Arial"/>
          <w:sz w:val="24"/>
          <w:szCs w:val="24"/>
          <w:lang w:val="es-MX"/>
        </w:rPr>
        <w:t xml:space="preserve"> de documento de identidad_____________</w:t>
      </w:r>
      <w:r w:rsidRPr="007811EB">
        <w:rPr>
          <w:rFonts w:ascii="Arial" w:hAnsi="Arial" w:cs="Arial"/>
          <w:sz w:val="24"/>
          <w:szCs w:val="24"/>
          <w:lang w:val="es-MX"/>
        </w:rPr>
        <w:t xml:space="preserve">, quienes aceptan expresamente  tal nombramiento con la firma del presente documento privado. </w:t>
      </w:r>
      <w:r w:rsidRPr="007811EB">
        <w:rPr>
          <w:rFonts w:ascii="Arial" w:hAnsi="Arial" w:cs="Arial"/>
          <w:b/>
          <w:sz w:val="24"/>
          <w:szCs w:val="24"/>
          <w:lang w:val="es-MX"/>
        </w:rPr>
        <w:t xml:space="preserve">VIGÉSIMO SEGUNDO. - </w:t>
      </w:r>
      <w:r w:rsidRPr="007811EB">
        <w:rPr>
          <w:rFonts w:ascii="Arial" w:hAnsi="Arial" w:cs="Arial"/>
          <w:sz w:val="24"/>
          <w:szCs w:val="24"/>
          <w:lang w:val="es-MX"/>
        </w:rPr>
        <w:t xml:space="preserve"> Toda controversia, diferencia que surja con motivo de la ejecución, suspensión, terminación, rompimiento o liquidación del presente contrato deberá ser resuelta mediante un Tribunal de Arbitramento conformado por un árbitro nombrado de común acuerdo por las partes, o en su defecto por el Centro de Conciliación y Arbitraje de la Cámara de Comercio de Cali, y su fallo será en Derecho. El Tribunal funcionará en el Centro de Conciliación y Arbitraje de la Cámara de Comercio de Cali. </w:t>
      </w:r>
    </w:p>
    <w:p w14:paraId="1F0EA253" w14:textId="77777777" w:rsidR="008E5FC4" w:rsidRPr="007811EB" w:rsidRDefault="008E5FC4" w:rsidP="008E5FC4">
      <w:pPr>
        <w:jc w:val="both"/>
        <w:rPr>
          <w:rFonts w:ascii="Arial" w:hAnsi="Arial" w:cs="Arial"/>
          <w:sz w:val="24"/>
          <w:szCs w:val="24"/>
          <w:lang w:val="es-MX"/>
        </w:rPr>
      </w:pPr>
    </w:p>
    <w:p w14:paraId="0F761323" w14:textId="77777777" w:rsidR="008E5FC4" w:rsidRPr="007811EB" w:rsidRDefault="008E5FC4" w:rsidP="008E5FC4">
      <w:pPr>
        <w:jc w:val="both"/>
        <w:rPr>
          <w:rFonts w:ascii="Arial" w:hAnsi="Arial" w:cs="Arial"/>
          <w:sz w:val="24"/>
          <w:szCs w:val="24"/>
          <w:lang w:val="es-MX"/>
        </w:rPr>
      </w:pPr>
      <w:r w:rsidRPr="007811EB">
        <w:rPr>
          <w:rFonts w:ascii="Arial" w:hAnsi="Arial" w:cs="Arial"/>
          <w:sz w:val="24"/>
          <w:szCs w:val="24"/>
          <w:lang w:val="es-MX"/>
        </w:rPr>
        <w:t>Se firma en la ciudad de Cali, a los ___</w:t>
      </w:r>
      <w:r w:rsidR="00984D42">
        <w:rPr>
          <w:rFonts w:ascii="Arial" w:hAnsi="Arial" w:cs="Arial"/>
          <w:sz w:val="24"/>
          <w:szCs w:val="24"/>
          <w:lang w:val="es-MX"/>
        </w:rPr>
        <w:t xml:space="preserve">___ días del mes de  ______ </w:t>
      </w:r>
      <w:proofErr w:type="spellStart"/>
      <w:r w:rsidR="00984D42">
        <w:rPr>
          <w:rFonts w:ascii="Arial" w:hAnsi="Arial" w:cs="Arial"/>
          <w:sz w:val="24"/>
          <w:szCs w:val="24"/>
          <w:lang w:val="es-MX"/>
        </w:rPr>
        <w:t>de</w:t>
      </w:r>
      <w:proofErr w:type="spellEnd"/>
      <w:r w:rsidR="00984D42">
        <w:rPr>
          <w:rFonts w:ascii="Arial" w:hAnsi="Arial" w:cs="Arial"/>
          <w:sz w:val="24"/>
          <w:szCs w:val="24"/>
          <w:lang w:val="es-MX"/>
        </w:rPr>
        <w:t xml:space="preserve"> ____.</w:t>
      </w:r>
      <w:r w:rsidRPr="007811EB">
        <w:rPr>
          <w:rFonts w:ascii="Arial" w:hAnsi="Arial" w:cs="Arial"/>
          <w:sz w:val="24"/>
          <w:szCs w:val="24"/>
          <w:lang w:val="es-MX"/>
        </w:rPr>
        <w:t xml:space="preserve"> </w:t>
      </w:r>
    </w:p>
    <w:p w14:paraId="3FC8D60B" w14:textId="77777777" w:rsidR="008E5FC4" w:rsidRPr="007811EB" w:rsidRDefault="008E5FC4" w:rsidP="008E5FC4">
      <w:pPr>
        <w:jc w:val="both"/>
        <w:rPr>
          <w:rFonts w:ascii="Arial" w:hAnsi="Arial" w:cs="Arial"/>
          <w:sz w:val="24"/>
          <w:szCs w:val="24"/>
          <w:lang w:val="es-MX"/>
        </w:rPr>
      </w:pPr>
    </w:p>
    <w:p w14:paraId="16C843E8" w14:textId="77777777" w:rsidR="008E5FC4" w:rsidRPr="007811EB" w:rsidRDefault="008E5FC4" w:rsidP="008E5FC4">
      <w:pPr>
        <w:jc w:val="both"/>
        <w:rPr>
          <w:rFonts w:ascii="Arial" w:hAnsi="Arial" w:cs="Arial"/>
          <w:b/>
          <w:sz w:val="24"/>
          <w:szCs w:val="24"/>
          <w:lang w:val="es-MX"/>
        </w:rPr>
      </w:pPr>
    </w:p>
    <w:p w14:paraId="1BE1E1F1" w14:textId="77777777" w:rsidR="008E5FC4" w:rsidRPr="007811EB" w:rsidRDefault="008E5FC4" w:rsidP="008E5FC4">
      <w:pPr>
        <w:jc w:val="both"/>
        <w:rPr>
          <w:rFonts w:ascii="Arial" w:hAnsi="Arial" w:cs="Arial"/>
          <w:b/>
          <w:sz w:val="24"/>
          <w:szCs w:val="24"/>
          <w:lang w:val="es-MX"/>
        </w:rPr>
      </w:pPr>
    </w:p>
    <w:p w14:paraId="43A5990B" w14:textId="77777777" w:rsidR="008E5FC4" w:rsidRPr="007811EB" w:rsidRDefault="008E5FC4" w:rsidP="008E5FC4">
      <w:pPr>
        <w:jc w:val="both"/>
        <w:rPr>
          <w:rFonts w:ascii="Arial" w:hAnsi="Arial" w:cs="Arial"/>
          <w:b/>
          <w:sz w:val="24"/>
          <w:szCs w:val="24"/>
          <w:lang w:val="es-MX"/>
        </w:rPr>
      </w:pPr>
      <w:r w:rsidRPr="007811EB">
        <w:rPr>
          <w:rFonts w:ascii="Arial" w:hAnsi="Arial" w:cs="Arial"/>
          <w:b/>
          <w:sz w:val="24"/>
          <w:szCs w:val="24"/>
          <w:lang w:val="es-MX"/>
        </w:rPr>
        <w:t xml:space="preserve">CC No. </w:t>
      </w:r>
    </w:p>
    <w:p w14:paraId="42ED0134" w14:textId="77777777" w:rsidR="008E5FC4" w:rsidRPr="007811EB" w:rsidRDefault="008E5FC4" w:rsidP="008E5FC4">
      <w:pPr>
        <w:jc w:val="both"/>
        <w:rPr>
          <w:rFonts w:ascii="Arial" w:hAnsi="Arial" w:cs="Arial"/>
          <w:b/>
          <w:sz w:val="24"/>
          <w:szCs w:val="24"/>
          <w:lang w:val="es-MX"/>
        </w:rPr>
      </w:pPr>
      <w:r w:rsidRPr="007811EB">
        <w:rPr>
          <w:rFonts w:ascii="Arial" w:hAnsi="Arial" w:cs="Arial"/>
          <w:b/>
          <w:sz w:val="24"/>
          <w:szCs w:val="24"/>
          <w:lang w:val="es-MX"/>
        </w:rPr>
        <w:t>Socio</w:t>
      </w:r>
    </w:p>
    <w:p w14:paraId="1954094D" w14:textId="77777777" w:rsidR="008E5FC4" w:rsidRPr="007811EB" w:rsidRDefault="008E5FC4" w:rsidP="008E5FC4">
      <w:pPr>
        <w:jc w:val="both"/>
        <w:rPr>
          <w:rFonts w:ascii="Arial" w:hAnsi="Arial" w:cs="Arial"/>
          <w:b/>
          <w:sz w:val="24"/>
          <w:szCs w:val="24"/>
          <w:lang w:val="es-MX"/>
        </w:rPr>
      </w:pPr>
    </w:p>
    <w:p w14:paraId="47F5878B" w14:textId="77777777" w:rsidR="008E5FC4" w:rsidRPr="007811EB" w:rsidRDefault="008E5FC4" w:rsidP="008E5FC4">
      <w:pPr>
        <w:jc w:val="both"/>
        <w:rPr>
          <w:rFonts w:ascii="Arial" w:hAnsi="Arial" w:cs="Arial"/>
          <w:b/>
          <w:sz w:val="24"/>
          <w:szCs w:val="24"/>
          <w:lang w:val="es-MX"/>
        </w:rPr>
      </w:pPr>
    </w:p>
    <w:p w14:paraId="315DBEA8" w14:textId="77777777" w:rsidR="008E5FC4" w:rsidRPr="007811EB" w:rsidRDefault="008E5FC4" w:rsidP="008E5FC4">
      <w:pPr>
        <w:jc w:val="both"/>
        <w:rPr>
          <w:rFonts w:ascii="Arial" w:hAnsi="Arial" w:cs="Arial"/>
          <w:b/>
          <w:sz w:val="24"/>
          <w:szCs w:val="24"/>
          <w:lang w:val="es-MX"/>
        </w:rPr>
      </w:pPr>
    </w:p>
    <w:p w14:paraId="746800BB" w14:textId="77777777" w:rsidR="008E5FC4" w:rsidRPr="007811EB" w:rsidRDefault="008E5FC4" w:rsidP="008E5FC4">
      <w:pPr>
        <w:rPr>
          <w:rFonts w:ascii="Arial" w:hAnsi="Arial" w:cs="Arial"/>
          <w:b/>
          <w:sz w:val="24"/>
          <w:szCs w:val="24"/>
          <w:lang w:val="es-MX"/>
        </w:rPr>
      </w:pPr>
      <w:r w:rsidRPr="007811EB">
        <w:rPr>
          <w:rFonts w:ascii="Arial" w:hAnsi="Arial" w:cs="Arial"/>
          <w:b/>
          <w:sz w:val="24"/>
          <w:szCs w:val="24"/>
          <w:lang w:val="es-MX"/>
        </w:rPr>
        <w:t xml:space="preserve">C.C. No </w:t>
      </w:r>
    </w:p>
    <w:p w14:paraId="54F0EDA2" w14:textId="77777777" w:rsidR="008E5FC4" w:rsidRDefault="008E5FC4" w:rsidP="008E5FC4">
      <w:pPr>
        <w:jc w:val="both"/>
        <w:rPr>
          <w:rFonts w:ascii="Arial" w:hAnsi="Arial" w:cs="Arial"/>
          <w:b/>
          <w:sz w:val="24"/>
          <w:szCs w:val="24"/>
          <w:lang w:val="es-MX"/>
        </w:rPr>
      </w:pPr>
      <w:r w:rsidRPr="007811EB">
        <w:rPr>
          <w:rFonts w:ascii="Arial" w:hAnsi="Arial" w:cs="Arial"/>
          <w:b/>
          <w:sz w:val="24"/>
          <w:szCs w:val="24"/>
          <w:lang w:val="es-MX"/>
        </w:rPr>
        <w:t xml:space="preserve">Socio </w:t>
      </w:r>
    </w:p>
    <w:p w14:paraId="39D948AD" w14:textId="77777777" w:rsidR="005F6482" w:rsidRPr="007811EB" w:rsidRDefault="005F6482" w:rsidP="008E5FC4">
      <w:pPr>
        <w:jc w:val="both"/>
        <w:rPr>
          <w:rFonts w:ascii="Arial" w:hAnsi="Arial" w:cs="Arial"/>
          <w:b/>
          <w:sz w:val="24"/>
          <w:szCs w:val="24"/>
          <w:lang w:val="es-MX"/>
        </w:rPr>
      </w:pPr>
    </w:p>
    <w:p w14:paraId="5FC5F31B" w14:textId="77777777" w:rsidR="004B2527" w:rsidRDefault="004B2527" w:rsidP="004B2527">
      <w:pPr>
        <w:pStyle w:val="Textoindependiente2"/>
        <w:rPr>
          <w:rFonts w:cs="Arial"/>
          <w:szCs w:val="24"/>
        </w:rPr>
      </w:pPr>
      <w:r>
        <w:rPr>
          <w:rFonts w:cs="Arial"/>
          <w:szCs w:val="24"/>
        </w:rPr>
        <w:t>(</w:t>
      </w:r>
      <w:r>
        <w:rPr>
          <w:rFonts w:cs="Arial"/>
          <w:i/>
          <w:szCs w:val="24"/>
        </w:rPr>
        <w:t>Nota: Aporte carta de aceptación a los cargos y copias de los documentos de identidad de las personas nombradas, o en su defecto, deje constancia de aceptación al cargo dentro del acta e informe la fecha de expedición del documento de identidad.</w:t>
      </w:r>
      <w:r>
        <w:rPr>
          <w:rFonts w:cs="Arial"/>
          <w:szCs w:val="24"/>
        </w:rPr>
        <w:t>)</w:t>
      </w:r>
    </w:p>
    <w:p w14:paraId="480C3FFB" w14:textId="77777777" w:rsidR="004B2527" w:rsidRDefault="004B2527" w:rsidP="004B2527">
      <w:pPr>
        <w:widowControl w:val="0"/>
        <w:autoSpaceDE w:val="0"/>
        <w:autoSpaceDN w:val="0"/>
        <w:adjustRightInd w:val="0"/>
        <w:jc w:val="both"/>
        <w:rPr>
          <w:rFonts w:ascii="Arial" w:eastAsia="Times New Roman" w:hAnsi="Arial" w:cs="Arial"/>
          <w:color w:val="000000"/>
          <w:sz w:val="24"/>
          <w:szCs w:val="24"/>
        </w:rPr>
      </w:pPr>
    </w:p>
    <w:p w14:paraId="18FF4C9D" w14:textId="77777777" w:rsidR="004B2527" w:rsidRDefault="004B2527" w:rsidP="004B2527">
      <w:pPr>
        <w:jc w:val="both"/>
        <w:rPr>
          <w:rFonts w:ascii="Arial" w:hAnsi="Arial" w:cs="Arial"/>
          <w:b/>
          <w:i/>
          <w:sz w:val="24"/>
          <w:szCs w:val="24"/>
        </w:rPr>
      </w:pPr>
      <w:r>
        <w:rPr>
          <w:rFonts w:ascii="Arial" w:eastAsia="Times New Roman" w:hAnsi="Arial" w:cs="Arial"/>
          <w:b/>
          <w:i/>
          <w:color w:val="000000"/>
          <w:sz w:val="24"/>
          <w:szCs w:val="24"/>
        </w:rPr>
        <w:lastRenderedPageBreak/>
        <w:t xml:space="preserve">(Nota: El documento de constitución debe estar autenticado ante notario por la totalidad de </w:t>
      </w:r>
      <w:r w:rsidR="003B7692">
        <w:rPr>
          <w:rFonts w:ascii="Arial" w:eastAsia="Times New Roman" w:hAnsi="Arial" w:cs="Arial"/>
          <w:b/>
          <w:i/>
          <w:color w:val="000000"/>
          <w:sz w:val="24"/>
          <w:szCs w:val="24"/>
        </w:rPr>
        <w:t>socios,</w:t>
      </w:r>
      <w:r>
        <w:rPr>
          <w:rFonts w:ascii="Arial" w:eastAsia="Times New Roman" w:hAnsi="Arial" w:cs="Arial"/>
          <w:b/>
          <w:i/>
          <w:color w:val="000000"/>
          <w:sz w:val="24"/>
          <w:szCs w:val="24"/>
        </w:rPr>
        <w:t xml:space="preserve"> o en su defecto, con presentación personal ante la Cámara de Comercio)</w:t>
      </w:r>
    </w:p>
    <w:p w14:paraId="152AE101" w14:textId="77777777" w:rsidR="008E5FC4" w:rsidRPr="004B2527" w:rsidRDefault="008E5FC4" w:rsidP="008E5FC4">
      <w:pPr>
        <w:rPr>
          <w:rFonts w:ascii="Arial" w:hAnsi="Arial" w:cs="Arial"/>
          <w:sz w:val="24"/>
          <w:szCs w:val="24"/>
        </w:rPr>
      </w:pPr>
    </w:p>
    <w:p w14:paraId="29069F28" w14:textId="77777777" w:rsidR="008E5FC4" w:rsidRPr="008E5FC4" w:rsidRDefault="008E5FC4" w:rsidP="008E5FC4">
      <w:pPr>
        <w:jc w:val="center"/>
        <w:rPr>
          <w:rFonts w:ascii="Arial" w:hAnsi="Arial" w:cs="Arial"/>
          <w:b/>
          <w:sz w:val="24"/>
          <w:szCs w:val="24"/>
          <w:lang w:val="es-MX"/>
        </w:rPr>
      </w:pPr>
    </w:p>
    <w:sectPr w:rsidR="008E5FC4" w:rsidRPr="008E5FC4" w:rsidSect="001C7BF4">
      <w:headerReference w:type="even" r:id="rId6"/>
      <w:headerReference w:type="default" r:id="rId7"/>
      <w:footerReference w:type="even" r:id="rId8"/>
      <w:footerReference w:type="default" r:id="rId9"/>
      <w:headerReference w:type="first" r:id="rId10"/>
      <w:footerReference w:type="first" r:id="rId1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9AFA895" w14:textId="77777777" w:rsidR="00FF7250" w:rsidRDefault="00FF7250" w:rsidP="006F79C7">
      <w:pPr>
        <w:spacing w:after="0" w:line="240" w:lineRule="auto"/>
      </w:pPr>
      <w:r>
        <w:separator/>
      </w:r>
    </w:p>
  </w:endnote>
  <w:endnote w:type="continuationSeparator" w:id="0">
    <w:p w14:paraId="0FF68FA7" w14:textId="77777777" w:rsidR="00FF7250" w:rsidRDefault="00FF7250" w:rsidP="006F79C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086D990" w14:textId="77777777" w:rsidR="006F79C7" w:rsidRDefault="006F79C7">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3D56BA1" w14:textId="77777777" w:rsidR="006F79C7" w:rsidRDefault="006F79C7">
    <w:pPr>
      <w:pStyle w:val="Piedepgina"/>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6A0A0C5" w14:textId="77777777" w:rsidR="006F79C7" w:rsidRDefault="006F79C7">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2676F1" w14:textId="77777777" w:rsidR="00FF7250" w:rsidRDefault="00FF7250" w:rsidP="006F79C7">
      <w:pPr>
        <w:spacing w:after="0" w:line="240" w:lineRule="auto"/>
      </w:pPr>
      <w:r>
        <w:separator/>
      </w:r>
    </w:p>
  </w:footnote>
  <w:footnote w:type="continuationSeparator" w:id="0">
    <w:p w14:paraId="1EFCEDB6" w14:textId="77777777" w:rsidR="00FF7250" w:rsidRDefault="00FF7250" w:rsidP="006F79C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D2D4A4" w14:textId="5127C950" w:rsidR="006F79C7" w:rsidRDefault="006F79C7">
    <w:pPr>
      <w:pStyle w:val="Encabezado"/>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99D6EF" w14:textId="7E62EDA8" w:rsidR="006F79C7" w:rsidRDefault="006F79C7">
    <w:pPr>
      <w:pStyle w:val="Encabezado"/>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E56649E" w14:textId="438B46CC" w:rsidR="006F79C7" w:rsidRDefault="006F79C7">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5FC4"/>
    <w:rsid w:val="001C7BF4"/>
    <w:rsid w:val="002F1FF3"/>
    <w:rsid w:val="00303CB4"/>
    <w:rsid w:val="00304798"/>
    <w:rsid w:val="0030703A"/>
    <w:rsid w:val="00391D65"/>
    <w:rsid w:val="003B7692"/>
    <w:rsid w:val="003C6824"/>
    <w:rsid w:val="00442E50"/>
    <w:rsid w:val="004B2527"/>
    <w:rsid w:val="00506FF8"/>
    <w:rsid w:val="005F6482"/>
    <w:rsid w:val="006F79C7"/>
    <w:rsid w:val="0072143D"/>
    <w:rsid w:val="00734C02"/>
    <w:rsid w:val="0076673D"/>
    <w:rsid w:val="007762C3"/>
    <w:rsid w:val="007811EB"/>
    <w:rsid w:val="008E5FC4"/>
    <w:rsid w:val="009333A4"/>
    <w:rsid w:val="00934A13"/>
    <w:rsid w:val="00964A3B"/>
    <w:rsid w:val="00984D42"/>
    <w:rsid w:val="00AA490F"/>
    <w:rsid w:val="00AF585E"/>
    <w:rsid w:val="00DA58A3"/>
    <w:rsid w:val="00F4402F"/>
    <w:rsid w:val="00FF0D54"/>
    <w:rsid w:val="00FF48C8"/>
    <w:rsid w:val="00FF725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771F964"/>
  <w15:docId w15:val="{F376F345-C8DF-4C22-AA72-DB4C5C6925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s-CO" w:eastAsia="es-CO"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6F79C7"/>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6F79C7"/>
  </w:style>
  <w:style w:type="paragraph" w:styleId="Piedepgina">
    <w:name w:val="footer"/>
    <w:basedOn w:val="Normal"/>
    <w:link w:val="PiedepginaCar"/>
    <w:uiPriority w:val="99"/>
    <w:unhideWhenUsed/>
    <w:rsid w:val="006F79C7"/>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6F79C7"/>
  </w:style>
  <w:style w:type="paragraph" w:styleId="Textoindependiente2">
    <w:name w:val="Body Text 2"/>
    <w:basedOn w:val="Normal"/>
    <w:link w:val="Textoindependiente2Car"/>
    <w:uiPriority w:val="99"/>
    <w:semiHidden/>
    <w:unhideWhenUsed/>
    <w:rsid w:val="004B2527"/>
    <w:pPr>
      <w:spacing w:after="0" w:line="240" w:lineRule="auto"/>
      <w:jc w:val="both"/>
    </w:pPr>
    <w:rPr>
      <w:rFonts w:ascii="Arial" w:eastAsia="Times New Roman" w:hAnsi="Arial" w:cs="Times New Roman"/>
      <w:b/>
      <w:sz w:val="24"/>
      <w:szCs w:val="20"/>
      <w:lang w:eastAsia="es-ES"/>
    </w:rPr>
  </w:style>
  <w:style w:type="character" w:customStyle="1" w:styleId="Textoindependiente2Car">
    <w:name w:val="Texto independiente 2 Car"/>
    <w:basedOn w:val="Fuentedeprrafopredeter"/>
    <w:link w:val="Textoindependiente2"/>
    <w:uiPriority w:val="99"/>
    <w:semiHidden/>
    <w:rsid w:val="004B2527"/>
    <w:rPr>
      <w:rFonts w:ascii="Arial" w:eastAsia="Times New Roman" w:hAnsi="Arial" w:cs="Times New Roman"/>
      <w:b/>
      <w:sz w:val="24"/>
      <w:szCs w:val="20"/>
      <w:lang w:val="es-CO"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100977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1525</Words>
  <Characters>8392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mvelasqu</dc:creator>
  <cp:lastModifiedBy>Tatiana Duque Torres</cp:lastModifiedBy>
  <cp:revision>2</cp:revision>
  <dcterms:created xsi:type="dcterms:W3CDTF">2019-08-02T16:36:00Z</dcterms:created>
  <dcterms:modified xsi:type="dcterms:W3CDTF">2019-08-02T16:36:00Z</dcterms:modified>
</cp:coreProperties>
</file>